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D74D" w14:textId="77777777" w:rsidR="00CB783E" w:rsidRPr="00B83A25" w:rsidRDefault="00CB783E">
      <w:pPr>
        <w:pStyle w:val="Title"/>
        <w:rPr>
          <w:rFonts w:ascii="Times New Roman" w:hAnsi="Times New Roman"/>
        </w:rPr>
      </w:pPr>
      <w:r w:rsidRPr="00B83A25">
        <w:rPr>
          <w:rFonts w:ascii="Times New Roman" w:hAnsi="Times New Roman"/>
        </w:rPr>
        <w:t>Brian T. Pentland</w:t>
      </w:r>
    </w:p>
    <w:p w14:paraId="13D29033" w14:textId="77777777" w:rsidR="00CB783E" w:rsidRPr="00B83A25" w:rsidRDefault="00CB783E">
      <w:pPr>
        <w:spacing w:before="0"/>
        <w:jc w:val="center"/>
        <w:rPr>
          <w:rFonts w:ascii="Times New Roman" w:hAnsi="Times New Roman"/>
          <w:sz w:val="20"/>
        </w:rPr>
      </w:pPr>
      <w:r w:rsidRPr="00B83A25">
        <w:rPr>
          <w:rFonts w:ascii="Times New Roman" w:hAnsi="Times New Roman"/>
          <w:sz w:val="20"/>
        </w:rPr>
        <w:t>Michigan State University</w:t>
      </w:r>
    </w:p>
    <w:p w14:paraId="0FF2A54F" w14:textId="77777777" w:rsidR="00CB783E" w:rsidRPr="00B83A25" w:rsidRDefault="00857E71">
      <w:pPr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270</w:t>
      </w:r>
      <w:r w:rsidR="00CB783E" w:rsidRPr="00B83A25">
        <w:rPr>
          <w:rFonts w:ascii="Times New Roman" w:hAnsi="Times New Roman"/>
          <w:sz w:val="20"/>
        </w:rPr>
        <w:t xml:space="preserve"> North Business Complex</w:t>
      </w:r>
    </w:p>
    <w:p w14:paraId="6ABC84B0" w14:textId="77777777" w:rsidR="00CB783E" w:rsidRPr="00B83A25" w:rsidRDefault="00CB783E">
      <w:pPr>
        <w:spacing w:before="0"/>
        <w:jc w:val="center"/>
        <w:outlineLvl w:val="0"/>
        <w:rPr>
          <w:rFonts w:ascii="Times New Roman" w:hAnsi="Times New Roman"/>
          <w:sz w:val="20"/>
        </w:rPr>
      </w:pPr>
      <w:r w:rsidRPr="00B83A25">
        <w:rPr>
          <w:rFonts w:ascii="Times New Roman" w:hAnsi="Times New Roman"/>
          <w:sz w:val="20"/>
        </w:rPr>
        <w:t>East Lansing, MI  48824-1122</w:t>
      </w:r>
    </w:p>
    <w:p w14:paraId="47430452" w14:textId="06F52A58" w:rsidR="00CB783E" w:rsidRPr="00B83A25" w:rsidRDefault="006405E0">
      <w:pPr>
        <w:spacing w:before="0"/>
        <w:jc w:val="center"/>
        <w:outlineLvl w:val="0"/>
        <w:rPr>
          <w:rFonts w:ascii="Times New Roman" w:hAnsi="Times New Roman"/>
          <w:sz w:val="20"/>
        </w:rPr>
      </w:pPr>
      <w:hyperlink r:id="rId7" w:history="1">
        <w:r w:rsidR="000D00D4">
          <w:rPr>
            <w:rStyle w:val="Hyperlink"/>
            <w:rFonts w:ascii="Times New Roman" w:hAnsi="Times New Roman"/>
            <w:sz w:val="20"/>
          </w:rPr>
          <w:t>pentland@broad</w:t>
        </w:r>
        <w:r w:rsidR="00CB783E" w:rsidRPr="00B83A25">
          <w:rPr>
            <w:rStyle w:val="Hyperlink"/>
            <w:rFonts w:ascii="Times New Roman" w:hAnsi="Times New Roman"/>
            <w:sz w:val="20"/>
          </w:rPr>
          <w:t>.msu.edu</w:t>
        </w:r>
      </w:hyperlink>
    </w:p>
    <w:p w14:paraId="7109953A" w14:textId="46FB550D" w:rsidR="00CB783E" w:rsidRPr="00B83A25" w:rsidRDefault="00FE1666" w:rsidP="00CB78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(Updated: </w:t>
      </w:r>
      <w:r w:rsidR="004303AE">
        <w:rPr>
          <w:rFonts w:ascii="Times New Roman" w:hAnsi="Times New Roman"/>
          <w:sz w:val="20"/>
        </w:rPr>
        <w:t>January 19, 2018</w:t>
      </w:r>
      <w:r w:rsidR="00CB783E" w:rsidRPr="00B83A25">
        <w:rPr>
          <w:rFonts w:ascii="Times New Roman" w:hAnsi="Times New Roman"/>
          <w:sz w:val="20"/>
        </w:rPr>
        <w:t>)</w:t>
      </w:r>
    </w:p>
    <w:p w14:paraId="17AED14D" w14:textId="77777777" w:rsidR="00CB783E" w:rsidRDefault="00CB783E" w:rsidP="00CB783E">
      <w:pPr>
        <w:jc w:val="center"/>
        <w:rPr>
          <w:rFonts w:ascii="Times New Roman" w:hAnsi="Times New Roman"/>
        </w:rPr>
      </w:pPr>
    </w:p>
    <w:p w14:paraId="6DA16147" w14:textId="77777777" w:rsidR="00972AE1" w:rsidRPr="00B83A25" w:rsidRDefault="00972AE1" w:rsidP="00CB783E">
      <w:pPr>
        <w:jc w:val="center"/>
        <w:rPr>
          <w:rFonts w:ascii="Times New Roman" w:hAnsi="Times New Roman"/>
        </w:rPr>
      </w:pPr>
    </w:p>
    <w:p w14:paraId="28A03AEF" w14:textId="4ABA270D" w:rsidR="00C04D8F" w:rsidRPr="00B83A25" w:rsidRDefault="00FE1666" w:rsidP="009F5060">
      <w:pPr>
        <w:keepNext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GENERAL INFORMATION</w:t>
      </w:r>
    </w:p>
    <w:p w14:paraId="2601B300" w14:textId="77777777" w:rsidR="00C04D8F" w:rsidRPr="00B83A25" w:rsidRDefault="00C04D8F" w:rsidP="00C04D8F">
      <w:pPr>
        <w:keepNext/>
        <w:spacing w:before="0"/>
        <w:outlineLvl w:val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Education</w:t>
      </w:r>
    </w:p>
    <w:p w14:paraId="2A3CC81D" w14:textId="77777777" w:rsidR="00E05AAB" w:rsidRPr="00B83A25" w:rsidRDefault="00E05AAB" w:rsidP="00E05AAB">
      <w:pPr>
        <w:ind w:left="540" w:hanging="540"/>
        <w:outlineLvl w:val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Doctor of Philosophy in Management, Sloan School of Management,</w:t>
      </w:r>
      <w:r>
        <w:rPr>
          <w:rFonts w:ascii="Times New Roman" w:hAnsi="Times New Roman"/>
        </w:rPr>
        <w:t xml:space="preserve"> </w:t>
      </w:r>
      <w:r w:rsidRPr="00B83A25">
        <w:rPr>
          <w:rFonts w:ascii="Times New Roman" w:hAnsi="Times New Roman"/>
        </w:rPr>
        <w:t xml:space="preserve">Massachusetts Institute of Technology, </w:t>
      </w:r>
      <w:r>
        <w:rPr>
          <w:rFonts w:ascii="Times New Roman" w:hAnsi="Times New Roman"/>
        </w:rPr>
        <w:t xml:space="preserve">Cambridge, MA, </w:t>
      </w:r>
      <w:r w:rsidRPr="00B83A25">
        <w:rPr>
          <w:rFonts w:ascii="Times New Roman" w:hAnsi="Times New Roman"/>
        </w:rPr>
        <w:t xml:space="preserve">June 1991.  </w:t>
      </w:r>
    </w:p>
    <w:p w14:paraId="78D5D474" w14:textId="77777777" w:rsidR="00C04D8F" w:rsidRPr="00B83A25" w:rsidRDefault="00E05AAB" w:rsidP="00E05AAB">
      <w:pPr>
        <w:ind w:left="540" w:hanging="540"/>
        <w:outlineLvl w:val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Bachelor of Science, Mechanical Engineering, Massachusetts Institute of Technology, </w:t>
      </w:r>
      <w:r>
        <w:rPr>
          <w:rFonts w:ascii="Times New Roman" w:hAnsi="Times New Roman"/>
        </w:rPr>
        <w:t xml:space="preserve">Cambridge, MA, </w:t>
      </w:r>
      <w:r w:rsidRPr="00B83A25">
        <w:rPr>
          <w:rFonts w:ascii="Times New Roman" w:hAnsi="Times New Roman"/>
        </w:rPr>
        <w:t>June 1981.</w:t>
      </w:r>
    </w:p>
    <w:p w14:paraId="3E4450C4" w14:textId="77777777" w:rsidR="00CB783E" w:rsidRPr="00B83A25" w:rsidRDefault="00C04D8F">
      <w:pPr>
        <w:keepNext/>
        <w:outlineLvl w:val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Employment</w:t>
      </w:r>
    </w:p>
    <w:p w14:paraId="5DDB34F6" w14:textId="77777777" w:rsidR="0092130A" w:rsidRPr="00B83A25" w:rsidRDefault="00C04D8F" w:rsidP="00CB783E">
      <w:pPr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Eli Broad College of Business, Michigan State University</w:t>
      </w:r>
    </w:p>
    <w:p w14:paraId="1E6CFB26" w14:textId="7FFDFE54" w:rsidR="00D54E93" w:rsidRDefault="00D54E93" w:rsidP="00C04D8F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Director, Center for Business and Social Analytics, August 2016-present.</w:t>
      </w:r>
    </w:p>
    <w:p w14:paraId="3D8B9F54" w14:textId="4E12DBAB" w:rsidR="0092130A" w:rsidRPr="0092130A" w:rsidRDefault="0092130A" w:rsidP="00C04D8F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 Street Capital Partners Intellectual Capital Endowed Professor, </w:t>
      </w:r>
      <w:r w:rsidR="00D54E93">
        <w:rPr>
          <w:rFonts w:ascii="Times New Roman" w:hAnsi="Times New Roman"/>
        </w:rPr>
        <w:t xml:space="preserve">August </w:t>
      </w:r>
      <w:r>
        <w:rPr>
          <w:rFonts w:ascii="Times New Roman" w:hAnsi="Times New Roman"/>
        </w:rPr>
        <w:t>2016-present</w:t>
      </w:r>
      <w:r w:rsidR="00D54E93">
        <w:rPr>
          <w:rFonts w:ascii="Times New Roman" w:hAnsi="Times New Roman"/>
        </w:rPr>
        <w:t>.</w:t>
      </w:r>
    </w:p>
    <w:p w14:paraId="306C2AD0" w14:textId="77777777" w:rsidR="00CB783E" w:rsidRPr="00B83A25" w:rsidRDefault="00CB783E" w:rsidP="00C04D8F">
      <w:pPr>
        <w:numPr>
          <w:ilvl w:val="0"/>
          <w:numId w:val="1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Professor, Department of Accounting</w:t>
      </w:r>
      <w:r w:rsidR="00C04D8F" w:rsidRPr="00B83A25">
        <w:rPr>
          <w:rFonts w:ascii="Times New Roman" w:hAnsi="Times New Roman"/>
        </w:rPr>
        <w:t xml:space="preserve"> and Information Systems</w:t>
      </w:r>
      <w:r w:rsidRPr="00B83A25">
        <w:rPr>
          <w:rFonts w:ascii="Times New Roman" w:hAnsi="Times New Roman"/>
        </w:rPr>
        <w:t>, 2004-present.</w:t>
      </w:r>
    </w:p>
    <w:p w14:paraId="40B34A79" w14:textId="77777777" w:rsidR="00CB783E" w:rsidRPr="00B83A25" w:rsidRDefault="00CB783E" w:rsidP="00C04D8F">
      <w:pPr>
        <w:numPr>
          <w:ilvl w:val="0"/>
          <w:numId w:val="1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Director, PhD Program in </w:t>
      </w:r>
      <w:r w:rsidR="005864D7" w:rsidRPr="00B83A25">
        <w:rPr>
          <w:rFonts w:ascii="Times New Roman" w:hAnsi="Times New Roman"/>
        </w:rPr>
        <w:t xml:space="preserve">Business </w:t>
      </w:r>
      <w:r w:rsidRPr="00B83A25">
        <w:rPr>
          <w:rFonts w:ascii="Times New Roman" w:hAnsi="Times New Roman"/>
        </w:rPr>
        <w:t xml:space="preserve">Information </w:t>
      </w:r>
      <w:r w:rsidR="005864D7" w:rsidRPr="00B83A25">
        <w:rPr>
          <w:rFonts w:ascii="Times New Roman" w:hAnsi="Times New Roman"/>
        </w:rPr>
        <w:t>Systems</w:t>
      </w:r>
      <w:r w:rsidRPr="00B83A25">
        <w:rPr>
          <w:rFonts w:ascii="Times New Roman" w:hAnsi="Times New Roman"/>
        </w:rPr>
        <w:t>, 2003-present.</w:t>
      </w:r>
    </w:p>
    <w:p w14:paraId="393CE6CA" w14:textId="77777777" w:rsidR="00CB783E" w:rsidRPr="00B83A25" w:rsidRDefault="00CB783E" w:rsidP="00C04D8F">
      <w:pPr>
        <w:numPr>
          <w:ilvl w:val="0"/>
          <w:numId w:val="1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Acting Associate Dean for Docto</w:t>
      </w:r>
      <w:r w:rsidR="00C04D8F" w:rsidRPr="00B83A25">
        <w:rPr>
          <w:rFonts w:ascii="Times New Roman" w:hAnsi="Times New Roman"/>
        </w:rPr>
        <w:t>ral Programs, July 2004-</w:t>
      </w:r>
      <w:r w:rsidRPr="00B83A25">
        <w:rPr>
          <w:rFonts w:ascii="Times New Roman" w:hAnsi="Times New Roman"/>
        </w:rPr>
        <w:t>July 2006.</w:t>
      </w:r>
    </w:p>
    <w:p w14:paraId="706E9D42" w14:textId="77777777" w:rsidR="00CB783E" w:rsidRPr="00B83A25" w:rsidRDefault="00CB783E" w:rsidP="00C04D8F">
      <w:pPr>
        <w:numPr>
          <w:ilvl w:val="0"/>
          <w:numId w:val="1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Associate Professor, Department of Acco</w:t>
      </w:r>
      <w:r w:rsidR="00C04D8F" w:rsidRPr="00B83A25">
        <w:rPr>
          <w:rFonts w:ascii="Times New Roman" w:hAnsi="Times New Roman"/>
        </w:rPr>
        <w:t>unting and Information Systems</w:t>
      </w:r>
      <w:r w:rsidRPr="00B83A25">
        <w:rPr>
          <w:rFonts w:ascii="Times New Roman" w:hAnsi="Times New Roman"/>
        </w:rPr>
        <w:t>, 2000-2004.</w:t>
      </w:r>
    </w:p>
    <w:p w14:paraId="5E93F0EC" w14:textId="77777777" w:rsidR="00CB783E" w:rsidRPr="00B83A25" w:rsidRDefault="00CB783E" w:rsidP="00C04D8F">
      <w:pPr>
        <w:numPr>
          <w:ilvl w:val="0"/>
          <w:numId w:val="1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Assistant Professor, School of Labor and Industrial Relations, </w:t>
      </w:r>
      <w:r w:rsidR="00C04D8F" w:rsidRPr="00B83A25">
        <w:rPr>
          <w:rFonts w:ascii="Times New Roman" w:hAnsi="Times New Roman"/>
        </w:rPr>
        <w:t>1995-</w:t>
      </w:r>
      <w:r w:rsidRPr="00B83A25">
        <w:rPr>
          <w:rFonts w:ascii="Times New Roman" w:hAnsi="Times New Roman"/>
        </w:rPr>
        <w:t>2000.</w:t>
      </w:r>
    </w:p>
    <w:p w14:paraId="6C8E88FD" w14:textId="77777777" w:rsidR="00C04D8F" w:rsidRPr="00B83A25" w:rsidRDefault="00C04D8F">
      <w:pPr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Anderson Graduate School of Management, UCLA</w:t>
      </w:r>
    </w:p>
    <w:p w14:paraId="332A4A65" w14:textId="77777777" w:rsidR="00CB783E" w:rsidRPr="00B83A25" w:rsidRDefault="00CB783E" w:rsidP="00C04D8F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Assistant Professor, Information Systems, </w:t>
      </w:r>
      <w:r w:rsidR="00C04D8F" w:rsidRPr="00B83A25">
        <w:rPr>
          <w:rFonts w:ascii="Times New Roman" w:hAnsi="Times New Roman"/>
        </w:rPr>
        <w:t>1992-</w:t>
      </w:r>
      <w:r w:rsidRPr="00B83A25">
        <w:rPr>
          <w:rFonts w:ascii="Times New Roman" w:hAnsi="Times New Roman"/>
        </w:rPr>
        <w:t>1995.</w:t>
      </w:r>
    </w:p>
    <w:p w14:paraId="7874E186" w14:textId="77777777" w:rsidR="00C04D8F" w:rsidRPr="00B83A25" w:rsidRDefault="00C04D8F">
      <w:pPr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University of Michigan, Ann Arbor</w:t>
      </w:r>
    </w:p>
    <w:p w14:paraId="36FCD3E8" w14:textId="77777777" w:rsidR="00CB783E" w:rsidRPr="00B83A25" w:rsidRDefault="00CB783E" w:rsidP="00C04D8F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Assistant Professor, Organizational Behavior and Human Resource Management, </w:t>
      </w:r>
      <w:r w:rsidRPr="00B83A25">
        <w:rPr>
          <w:rFonts w:ascii="Times New Roman" w:hAnsi="Times New Roman"/>
        </w:rPr>
        <w:br/>
      </w:r>
      <w:r w:rsidR="00C04D8F" w:rsidRPr="00B83A25">
        <w:rPr>
          <w:rFonts w:ascii="Times New Roman" w:hAnsi="Times New Roman"/>
        </w:rPr>
        <w:t xml:space="preserve"> 1991-</w:t>
      </w:r>
      <w:r w:rsidRPr="00B83A25">
        <w:rPr>
          <w:rFonts w:ascii="Times New Roman" w:hAnsi="Times New Roman"/>
        </w:rPr>
        <w:t>1992.</w:t>
      </w:r>
    </w:p>
    <w:p w14:paraId="1C5A396F" w14:textId="77777777" w:rsidR="00ED0193" w:rsidRPr="00B83A25" w:rsidRDefault="009F5060">
      <w:pPr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 xml:space="preserve">IntelliCorp, </w:t>
      </w:r>
      <w:r w:rsidR="00ED0193" w:rsidRPr="00B83A25">
        <w:rPr>
          <w:rFonts w:ascii="Times New Roman" w:hAnsi="Times New Roman"/>
          <w:b/>
        </w:rPr>
        <w:t>Mountain View, CA</w:t>
      </w:r>
    </w:p>
    <w:p w14:paraId="4C5A1C1C" w14:textId="77777777" w:rsidR="009F5060" w:rsidRPr="00B83A25" w:rsidRDefault="009F5060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Technical Sales Support Engineer</w:t>
      </w:r>
      <w:r w:rsidR="00A63434" w:rsidRPr="00B83A25">
        <w:rPr>
          <w:rFonts w:ascii="Times New Roman" w:hAnsi="Times New Roman"/>
        </w:rPr>
        <w:t>, 1986-87.</w:t>
      </w:r>
    </w:p>
    <w:p w14:paraId="37F52E45" w14:textId="77777777" w:rsidR="00ED0193" w:rsidRPr="00B83A25" w:rsidRDefault="009F5060" w:rsidP="009F5060">
      <w:pPr>
        <w:ind w:left="0" w:firstLine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 xml:space="preserve">Xenergy, </w:t>
      </w:r>
      <w:r w:rsidR="00ED0193" w:rsidRPr="00B83A25">
        <w:rPr>
          <w:rFonts w:ascii="Times New Roman" w:hAnsi="Times New Roman"/>
          <w:b/>
        </w:rPr>
        <w:t>Inc.  Burlington, MA</w:t>
      </w:r>
    </w:p>
    <w:p w14:paraId="53FCED93" w14:textId="77777777" w:rsidR="009F5060" w:rsidRPr="00B83A25" w:rsidRDefault="009F5060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Software Engineer</w:t>
      </w:r>
      <w:r w:rsidR="00A63434" w:rsidRPr="00B83A25">
        <w:rPr>
          <w:rFonts w:ascii="Times New Roman" w:hAnsi="Times New Roman"/>
        </w:rPr>
        <w:t>, 1981-84.</w:t>
      </w:r>
    </w:p>
    <w:p w14:paraId="2932F872" w14:textId="77777777" w:rsidR="00CB783E" w:rsidRDefault="00CB783E">
      <w:pPr>
        <w:pStyle w:val="followon"/>
        <w:rPr>
          <w:rFonts w:ascii="Times New Roman" w:hAnsi="Times New Roman"/>
        </w:rPr>
      </w:pPr>
    </w:p>
    <w:p w14:paraId="631DCC63" w14:textId="77777777" w:rsidR="00972AE1" w:rsidRDefault="00972AE1">
      <w:pPr>
        <w:pStyle w:val="followon"/>
        <w:rPr>
          <w:rFonts w:ascii="Times New Roman" w:hAnsi="Times New Roman"/>
        </w:rPr>
      </w:pPr>
    </w:p>
    <w:p w14:paraId="0936EBE0" w14:textId="77777777" w:rsidR="00972AE1" w:rsidRDefault="00972AE1">
      <w:pPr>
        <w:pStyle w:val="followon"/>
        <w:rPr>
          <w:rFonts w:ascii="Times New Roman" w:hAnsi="Times New Roman"/>
        </w:rPr>
      </w:pPr>
    </w:p>
    <w:p w14:paraId="1B03B829" w14:textId="77777777" w:rsidR="00972AE1" w:rsidRDefault="00972AE1">
      <w:pPr>
        <w:pStyle w:val="followon"/>
        <w:rPr>
          <w:rFonts w:ascii="Times New Roman" w:hAnsi="Times New Roman"/>
        </w:rPr>
      </w:pPr>
    </w:p>
    <w:p w14:paraId="78BCB0D1" w14:textId="77777777" w:rsidR="00972AE1" w:rsidRPr="00B83A25" w:rsidRDefault="00972AE1">
      <w:pPr>
        <w:pStyle w:val="followon"/>
        <w:rPr>
          <w:rFonts w:ascii="Times New Roman" w:hAnsi="Times New Roman"/>
        </w:rPr>
      </w:pPr>
    </w:p>
    <w:p w14:paraId="2371F14D" w14:textId="77777777" w:rsidR="004222B1" w:rsidRPr="00B83A25" w:rsidRDefault="004222B1">
      <w:pPr>
        <w:pStyle w:val="followon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lastRenderedPageBreak/>
        <w:t>II. APPOINTMENTS, HONORS, AND RECOGNITIONS</w:t>
      </w:r>
    </w:p>
    <w:p w14:paraId="6542E02D" w14:textId="77777777" w:rsidR="001532CA" w:rsidRPr="00B83A25" w:rsidRDefault="001532CA">
      <w:pPr>
        <w:pStyle w:val="followon"/>
        <w:rPr>
          <w:rFonts w:ascii="Times New Roman" w:hAnsi="Times New Roman"/>
          <w:b/>
        </w:rPr>
      </w:pPr>
    </w:p>
    <w:p w14:paraId="519F09F2" w14:textId="77777777" w:rsidR="001532CA" w:rsidRDefault="00291479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Visiting Faculty and Other Appointments</w:t>
      </w:r>
    </w:p>
    <w:p w14:paraId="0FD8B46D" w14:textId="77777777" w:rsidR="009F11C7" w:rsidRPr="00D17A13" w:rsidRDefault="009F11C7" w:rsidP="009F11C7">
      <w:pPr>
        <w:rPr>
          <w:b/>
        </w:rPr>
      </w:pPr>
      <w:r w:rsidRPr="00D17A13">
        <w:rPr>
          <w:b/>
        </w:rPr>
        <w:t>Faculty of Economics and Business Administration, Vrije Universiteit Amsterdam</w:t>
      </w:r>
    </w:p>
    <w:p w14:paraId="1AD5B5D6" w14:textId="626717C2" w:rsidR="00FE1666" w:rsidRPr="009F11C7" w:rsidRDefault="009F11C7" w:rsidP="009F11C7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>
        <w:t>KIN Rese</w:t>
      </w:r>
      <w:r w:rsidR="00E40B3F">
        <w:t>a</w:t>
      </w:r>
      <w:r>
        <w:t>rch Fellow, 2017</w:t>
      </w:r>
      <w:r w:rsidR="00E40B3F">
        <w:t>-present</w:t>
      </w:r>
    </w:p>
    <w:p w14:paraId="2BEC5A55" w14:textId="5F3AAE21" w:rsidR="00D17A13" w:rsidRPr="00FE1666" w:rsidRDefault="00D17A13" w:rsidP="00D17A13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>
        <w:t>Amsterdam Business Research Institute (ABRI) Visiting Professorship, 2017</w:t>
      </w:r>
    </w:p>
    <w:p w14:paraId="29653B0D" w14:textId="77777777" w:rsidR="00FE1666" w:rsidRDefault="00FE1666" w:rsidP="00FE1666">
      <w:pPr>
        <w:rPr>
          <w:b/>
        </w:rPr>
      </w:pPr>
      <w:r w:rsidRPr="00D17A13">
        <w:rPr>
          <w:b/>
        </w:rPr>
        <w:t xml:space="preserve">Faculty of </w:t>
      </w:r>
      <w:r>
        <w:rPr>
          <w:b/>
        </w:rPr>
        <w:t>Commerce</w:t>
      </w:r>
      <w:r w:rsidRPr="00D17A13">
        <w:rPr>
          <w:b/>
        </w:rPr>
        <w:t xml:space="preserve">, </w:t>
      </w:r>
      <w:r>
        <w:rPr>
          <w:b/>
        </w:rPr>
        <w:t>University of Capetown, South Africa</w:t>
      </w:r>
    </w:p>
    <w:p w14:paraId="3558C408" w14:textId="2C1217EB" w:rsidR="00FE1666" w:rsidRPr="00FE1666" w:rsidRDefault="00FE1666" w:rsidP="00D17A13">
      <w:pPr>
        <w:pStyle w:val="ListParagraph"/>
        <w:numPr>
          <w:ilvl w:val="0"/>
          <w:numId w:val="12"/>
        </w:numPr>
      </w:pPr>
      <w:r w:rsidRPr="00FE1666">
        <w:t>Visiting Academic, April 2017</w:t>
      </w:r>
    </w:p>
    <w:p w14:paraId="5D4D5C75" w14:textId="77777777" w:rsidR="004A1111" w:rsidRDefault="004A1111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Queensland</w:t>
      </w:r>
      <w:r w:rsidRPr="00B83A25">
        <w:rPr>
          <w:rFonts w:ascii="Times New Roman" w:hAnsi="Times New Roman"/>
          <w:b/>
          <w:szCs w:val="24"/>
        </w:rPr>
        <w:t xml:space="preserve"> University of Technology, </w:t>
      </w:r>
      <w:r>
        <w:rPr>
          <w:rFonts w:ascii="Times New Roman" w:hAnsi="Times New Roman"/>
          <w:b/>
          <w:szCs w:val="24"/>
        </w:rPr>
        <w:t>Brisbane</w:t>
      </w:r>
      <w:r w:rsidRPr="00B83A25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Australia</w:t>
      </w:r>
    </w:p>
    <w:p w14:paraId="7BE0E2A5" w14:textId="77777777" w:rsidR="004A1111" w:rsidRDefault="004A1111" w:rsidP="004A1111">
      <w:pPr>
        <w:numPr>
          <w:ilvl w:val="0"/>
          <w:numId w:val="12"/>
        </w:numPr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szCs w:val="24"/>
        </w:rPr>
        <w:t xml:space="preserve">Visiting research fellow, </w:t>
      </w:r>
      <w:r>
        <w:rPr>
          <w:rFonts w:ascii="Times New Roman" w:hAnsi="Times New Roman"/>
          <w:szCs w:val="24"/>
        </w:rPr>
        <w:t>January 2016</w:t>
      </w:r>
    </w:p>
    <w:p w14:paraId="7D63D497" w14:textId="77777777" w:rsidR="00291479" w:rsidRPr="00B83A25" w:rsidRDefault="00291479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BI Norwegian School of Business, Oslo, Norway</w:t>
      </w:r>
    </w:p>
    <w:p w14:paraId="79DFA069" w14:textId="77777777" w:rsidR="00291479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Visiting research fellow, March 20</w:t>
      </w:r>
      <w:r w:rsidR="001A3CB0" w:rsidRPr="00B83A25">
        <w:rPr>
          <w:rFonts w:ascii="Times New Roman" w:hAnsi="Times New Roman"/>
          <w:szCs w:val="24"/>
        </w:rPr>
        <w:t>1</w:t>
      </w:r>
      <w:r w:rsidR="00C60A8F" w:rsidRPr="00B83A25">
        <w:rPr>
          <w:rFonts w:ascii="Times New Roman" w:hAnsi="Times New Roman"/>
          <w:szCs w:val="24"/>
        </w:rPr>
        <w:t>4, March 201</w:t>
      </w:r>
      <w:r w:rsidR="001A3CB0" w:rsidRPr="00B83A25">
        <w:rPr>
          <w:rFonts w:ascii="Times New Roman" w:hAnsi="Times New Roman"/>
          <w:szCs w:val="24"/>
        </w:rPr>
        <w:t>5</w:t>
      </w:r>
      <w:r w:rsidR="00001D23">
        <w:rPr>
          <w:rFonts w:ascii="Times New Roman" w:hAnsi="Times New Roman"/>
          <w:szCs w:val="24"/>
        </w:rPr>
        <w:t>, March 2016</w:t>
      </w:r>
    </w:p>
    <w:p w14:paraId="1319CA38" w14:textId="77777777" w:rsidR="00291479" w:rsidRPr="00B83A25" w:rsidRDefault="00291479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Auckland University of Technology, Auckland, New Zealand</w:t>
      </w:r>
    </w:p>
    <w:p w14:paraId="5F6F7360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Visiting research fellow, July-August, 2013</w:t>
      </w:r>
    </w:p>
    <w:p w14:paraId="51AA0A15" w14:textId="77777777" w:rsidR="00C22455" w:rsidRPr="00B83A25" w:rsidRDefault="00C22455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</w:rPr>
        <w:t>London School of Economics and Political Science</w:t>
      </w:r>
    </w:p>
    <w:p w14:paraId="0351AA2A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Arthur Anderson Visiting Fellow of Accounting and Finance, May 1998.</w:t>
      </w:r>
    </w:p>
    <w:p w14:paraId="6EF9BB43" w14:textId="77777777" w:rsidR="00C22455" w:rsidRPr="00B83A25" w:rsidRDefault="00C22455" w:rsidP="00C22455">
      <w:pPr>
        <w:ind w:left="0" w:firstLine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Institute for Public Policy Studies, University of Michigan</w:t>
      </w:r>
    </w:p>
    <w:p w14:paraId="7D91E769" w14:textId="77777777" w:rsidR="00291479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  <w:b/>
        </w:rPr>
      </w:pPr>
      <w:r w:rsidRPr="00B83A25">
        <w:rPr>
          <w:rFonts w:ascii="Times New Roman" w:hAnsi="Times New Roman"/>
        </w:rPr>
        <w:t>Ameritech Postdoctoral Fellowship in Information and Organizations, 1991-92.</w:t>
      </w:r>
    </w:p>
    <w:p w14:paraId="61679177" w14:textId="77777777" w:rsidR="00291479" w:rsidRPr="00B83A25" w:rsidRDefault="00291479">
      <w:pPr>
        <w:ind w:left="0" w:firstLine="0"/>
        <w:rPr>
          <w:rFonts w:ascii="Times New Roman" w:hAnsi="Times New Roman"/>
        </w:rPr>
      </w:pPr>
    </w:p>
    <w:p w14:paraId="5D4478D7" w14:textId="77777777" w:rsidR="00C22455" w:rsidRPr="00B83A25" w:rsidRDefault="004222B1" w:rsidP="009F0F8C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Honors and Awards</w:t>
      </w:r>
    </w:p>
    <w:p w14:paraId="7AE572EF" w14:textId="77777777" w:rsidR="005D2E77" w:rsidRDefault="005D2E77" w:rsidP="00D61546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Street Capital Partners Intellectual Capital Endowed Professor, August 2016-present.</w:t>
      </w:r>
    </w:p>
    <w:p w14:paraId="002A14C1" w14:textId="4F773242" w:rsidR="00D61546" w:rsidRDefault="00D61546" w:rsidP="00D61546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William J. Beal Outstanding Faculty Award, Michigan State University, 2015-2016.</w:t>
      </w:r>
    </w:p>
    <w:p w14:paraId="26DCBE8D" w14:textId="77777777" w:rsidR="0060714F" w:rsidRDefault="0060714F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Faculty Excellence in Research Award, Department of Accounting and Information Systems,</w:t>
      </w:r>
      <w:r>
        <w:rPr>
          <w:rFonts w:ascii="Times New Roman" w:hAnsi="Times New Roman"/>
        </w:rPr>
        <w:t xml:space="preserve"> Michigan State University, 2015 – 2016</w:t>
      </w:r>
      <w:r w:rsidRPr="00B83A25">
        <w:rPr>
          <w:rFonts w:ascii="Times New Roman" w:hAnsi="Times New Roman"/>
        </w:rPr>
        <w:t xml:space="preserve">.  </w:t>
      </w:r>
    </w:p>
    <w:p w14:paraId="3DBF65D1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John D. and Dortha J. Withrow Teacher-Scholar Award, Eli Broad College of Business, 2013. </w:t>
      </w:r>
    </w:p>
    <w:p w14:paraId="72B1C516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2009 </w:t>
      </w:r>
      <w:r w:rsidRPr="00B83A25">
        <w:rPr>
          <w:rFonts w:ascii="Times New Roman" w:hAnsi="Times New Roman"/>
          <w:i/>
        </w:rPr>
        <w:t>Administrative Science Quarterly</w:t>
      </w:r>
      <w:r w:rsidR="00A37262" w:rsidRPr="00B83A25">
        <w:rPr>
          <w:rFonts w:ascii="Times New Roman" w:hAnsi="Times New Roman"/>
        </w:rPr>
        <w:t xml:space="preserve"> Scholarly Contribution Award (with Martha Feldman)</w:t>
      </w:r>
      <w:r w:rsidRPr="00B83A25">
        <w:rPr>
          <w:rFonts w:ascii="Times New Roman" w:hAnsi="Times New Roman"/>
        </w:rPr>
        <w:t xml:space="preserve"> </w:t>
      </w:r>
    </w:p>
    <w:p w14:paraId="28E2C5BE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Advanced Institute of Management Research (AIM) Visiting International Fellows, 2008-2009. </w:t>
      </w:r>
    </w:p>
    <w:p w14:paraId="1EC8E178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Faculty Excellence in Research Award, Department of Accounting and Information Systems, Michigan State University, 2002 – 2003.  </w:t>
      </w:r>
    </w:p>
    <w:p w14:paraId="1B7E6B19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Early Career Workshop, ACM Special Interest Group on Computers </w:t>
      </w:r>
      <w:r w:rsidR="00A37262" w:rsidRPr="00B83A25">
        <w:rPr>
          <w:rFonts w:ascii="Times New Roman" w:hAnsi="Times New Roman"/>
        </w:rPr>
        <w:t xml:space="preserve">and Society, Sept, </w:t>
      </w:r>
      <w:r w:rsidRPr="00B83A25">
        <w:rPr>
          <w:rFonts w:ascii="Times New Roman" w:hAnsi="Times New Roman"/>
        </w:rPr>
        <w:t>1990.</w:t>
      </w:r>
    </w:p>
    <w:p w14:paraId="5BDF61E4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lastRenderedPageBreak/>
        <w:t>Louis R. Pondy Award for Best Paper Based on a Dissertation, 1991 Academy of Management Division of Organization and Management Theory.</w:t>
      </w:r>
    </w:p>
    <w:p w14:paraId="23BB506E" w14:textId="77777777" w:rsidR="00C22455" w:rsidRPr="00B83A25" w:rsidRDefault="00C22455" w:rsidP="00C22455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Tau Be</w:t>
      </w:r>
      <w:r w:rsidR="00D1277E" w:rsidRPr="00B83A25">
        <w:rPr>
          <w:rFonts w:ascii="Times New Roman" w:hAnsi="Times New Roman"/>
        </w:rPr>
        <w:t xml:space="preserve">ta Pi Engineering Honor Society, Massachusetts Institute of Technology. </w:t>
      </w:r>
    </w:p>
    <w:p w14:paraId="64095550" w14:textId="77777777" w:rsidR="004222B1" w:rsidRPr="00B83A25" w:rsidRDefault="004222B1">
      <w:pPr>
        <w:ind w:left="0" w:firstLine="0"/>
        <w:rPr>
          <w:rFonts w:ascii="Times New Roman" w:hAnsi="Times New Roman"/>
        </w:rPr>
      </w:pPr>
    </w:p>
    <w:p w14:paraId="551AD798" w14:textId="77777777" w:rsidR="004222B1" w:rsidRPr="00B83A25" w:rsidRDefault="004222B1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III. GRANTS AND FUNDS</w:t>
      </w:r>
    </w:p>
    <w:p w14:paraId="2AE0BA9B" w14:textId="16E1E910" w:rsidR="00760C80" w:rsidRPr="00760C80" w:rsidRDefault="00760C80" w:rsidP="00A63434">
      <w:pPr>
        <w:numPr>
          <w:ilvl w:val="0"/>
          <w:numId w:val="12"/>
        </w:numPr>
        <w:rPr>
          <w:rFonts w:ascii="Times New Roman" w:hAnsi="Times New Roman"/>
          <w:szCs w:val="24"/>
        </w:rPr>
      </w:pPr>
      <w:r w:rsidRPr="00760C80">
        <w:rPr>
          <w:rFonts w:ascii="Times New Roman" w:hAnsi="Times New Roman"/>
          <w:szCs w:val="24"/>
        </w:rPr>
        <w:t>Principal Investigator (with Ken Frank, Julie Ryan Wolf and Alice Pentland) “COLLABORATIVE RESEARCH: Antecedents of Complexity in Healthcare Routines.” National Science Foundation, (9/1/2017, SES- 1734237, $340,452)</w:t>
      </w:r>
    </w:p>
    <w:p w14:paraId="01CDD3E4" w14:textId="77777777" w:rsidR="00A63434" w:rsidRPr="00B83A25" w:rsidRDefault="009A040E" w:rsidP="00A63434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Principal Investigator (sole)</w:t>
      </w:r>
      <w:r w:rsidR="00A63434" w:rsidRPr="00B83A25">
        <w:rPr>
          <w:rFonts w:ascii="Times New Roman" w:hAnsi="Times New Roman"/>
        </w:rPr>
        <w:t xml:space="preserve"> “Path dependence in repetitive patterns of action.” National Science Foundation, (9/23/2010, SES-1026932 , $345,878) </w:t>
      </w:r>
    </w:p>
    <w:p w14:paraId="504673FF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Co-Principal Investigator (with Kent Miller),  “Formation and Dynamics of Organizational Routines.” National Science Foundation, (8/15/2009, </w:t>
      </w:r>
      <w:r w:rsidRPr="00B83A25">
        <w:rPr>
          <w:rFonts w:ascii="Times New Roman" w:hAnsi="Times New Roman"/>
          <w:szCs w:val="32"/>
        </w:rPr>
        <w:t>SES-0924786</w:t>
      </w:r>
      <w:r w:rsidRPr="00B83A25">
        <w:rPr>
          <w:rFonts w:ascii="Times New Roman" w:hAnsi="Times New Roman"/>
          <w:sz w:val="32"/>
          <w:szCs w:val="32"/>
        </w:rPr>
        <w:t xml:space="preserve">, </w:t>
      </w:r>
      <w:r w:rsidRPr="00B83A25">
        <w:rPr>
          <w:rFonts w:ascii="Times New Roman" w:hAnsi="Times New Roman"/>
        </w:rPr>
        <w:t xml:space="preserve">$370,000) </w:t>
      </w:r>
    </w:p>
    <w:p w14:paraId="39DCD0E3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Pilot Funding for External Grant Initiatives (with Kent Miller), Eli Broad College of Business, (January 2008, $15,000), Agent-based modeling of organizational routines. </w:t>
      </w:r>
    </w:p>
    <w:p w14:paraId="67465760" w14:textId="77777777" w:rsidR="00A63434" w:rsidRPr="00B83A25" w:rsidRDefault="00A63434" w:rsidP="00A63434">
      <w:pPr>
        <w:pStyle w:val="followon"/>
        <w:numPr>
          <w:ilvl w:val="0"/>
          <w:numId w:val="12"/>
        </w:numPr>
        <w:tabs>
          <w:tab w:val="clear" w:pos="360"/>
        </w:tabs>
        <w:spacing w:before="120"/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PricewaterhouseCoopers Foundation, Summer Research Award for development of instructional materials in Information Technology General Controls (May 1, 2006, $10,000) </w:t>
      </w:r>
    </w:p>
    <w:p w14:paraId="1092DF96" w14:textId="77777777" w:rsidR="00A63434" w:rsidRPr="00B83A25" w:rsidRDefault="00A63434" w:rsidP="00A63434">
      <w:pPr>
        <w:pStyle w:val="followon"/>
        <w:numPr>
          <w:ilvl w:val="0"/>
          <w:numId w:val="12"/>
        </w:numPr>
        <w:tabs>
          <w:tab w:val="clear" w:pos="360"/>
        </w:tabs>
        <w:spacing w:before="120"/>
        <w:rPr>
          <w:rFonts w:ascii="Times New Roman" w:hAnsi="Times New Roman"/>
          <w:i/>
        </w:rPr>
      </w:pPr>
      <w:r w:rsidRPr="00B83A25">
        <w:rPr>
          <w:rFonts w:ascii="Times New Roman" w:hAnsi="Times New Roman"/>
        </w:rPr>
        <w:t>Co-Principal Investigator (with Moon Jung Chung and Patrick Kwon), Electronics Research Institute (of Korea), XML-based system for collaborative process management (2/1/2002, $100,000)</w:t>
      </w:r>
    </w:p>
    <w:p w14:paraId="6D982B92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Co-Principal Investigator  (with Moon Jung Chung), “Scalable Enterprise Systems: More is Different” MSU Intramural Research Grant Program, Incubator Proposal  (12/15/2000, $72,423)</w:t>
      </w:r>
    </w:p>
    <w:p w14:paraId="01CC7515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Co-Principal Investigator (with Moon Jung Chung and Patrick Kwon),  “More is Different - A Grammatical Approach to Scalable Enterprise Systems.” National Science Foundation, (9/15/2000, DMI-0075396, $146,086) </w:t>
      </w:r>
    </w:p>
    <w:p w14:paraId="1BB44F9E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Principal Investigator, Citigroup Behavioral Sciences Research Council, “Lexical and Sequential Variety in the USCC Investigations Unit”, (1999-2000, $71,000)</w:t>
      </w:r>
    </w:p>
    <w:p w14:paraId="6F5F2196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Principal Investigator, Citicorp Behavioral Sciences Research Council, “Lexical and Sequential Variety in Organizational Processes: A Preliminary Study”, (1997-1999, $14,500)</w:t>
      </w:r>
    </w:p>
    <w:p w14:paraId="2F986962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Principal Investigator, MIT Center for Coordination Science, “Agile Manufacturing in the Process Handbook”, ORD#61-8410, (1996-1997, $25,391)</w:t>
      </w:r>
    </w:p>
    <w:p w14:paraId="050FB20B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Principal Investigator, MSU All-University Outreach Planning Grant, “Process Redesign on the WWW”, (1996, $6,700)  </w:t>
      </w:r>
    </w:p>
    <w:p w14:paraId="462DF084" w14:textId="77777777" w:rsidR="00A63434" w:rsidRPr="00B83A25" w:rsidRDefault="00A63434" w:rsidP="00A63434">
      <w:pPr>
        <w:numPr>
          <w:ilvl w:val="0"/>
          <w:numId w:val="12"/>
        </w:numPr>
        <w:outlineLvl w:val="0"/>
        <w:rPr>
          <w:rFonts w:ascii="Times New Roman" w:hAnsi="Times New Roman"/>
          <w:b/>
        </w:rPr>
      </w:pPr>
      <w:r w:rsidRPr="00B83A25">
        <w:rPr>
          <w:rFonts w:ascii="Times New Roman" w:hAnsi="Times New Roman"/>
        </w:rPr>
        <w:t xml:space="preserve">Co-investigator (with Malone, T. W., Crowston, K. G., Lee, J.) on National Science Foundation Grant #IRI-9224093, Information Technology and Organizations Program.  </w:t>
      </w:r>
      <w:r w:rsidRPr="00B83A25">
        <w:rPr>
          <w:rFonts w:ascii="Times New Roman" w:hAnsi="Times New Roman"/>
        </w:rPr>
        <w:lastRenderedPageBreak/>
        <w:t>"Tools for Inventing Organizations: Toward a Handbook of Organizational Processes." ($632,800)</w:t>
      </w:r>
    </w:p>
    <w:p w14:paraId="6B70CB59" w14:textId="77777777" w:rsidR="00A63434" w:rsidRPr="00B83A25" w:rsidRDefault="00A63434" w:rsidP="00791F6D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Research award, UCLA Academic Senate Committee on Research,</w:t>
      </w:r>
      <w:r w:rsidR="00791F6D" w:rsidRPr="00B83A25">
        <w:rPr>
          <w:rFonts w:ascii="Times New Roman" w:hAnsi="Times New Roman"/>
        </w:rPr>
        <w:t xml:space="preserve"> 1993, 1994, 1995</w:t>
      </w:r>
    </w:p>
    <w:p w14:paraId="6135F58A" w14:textId="77777777" w:rsidR="00A63434" w:rsidRPr="00B83A25" w:rsidRDefault="00A63434" w:rsidP="00A63434">
      <w:pPr>
        <w:numPr>
          <w:ilvl w:val="0"/>
          <w:numId w:val="1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W.K. Kellogg Foundation's Presidential Initiatives Fund,  Interdisciplinary conference on "Generative Theories of Organization," University of Michigan, January, 1992.</w:t>
      </w:r>
    </w:p>
    <w:p w14:paraId="6E1991A9" w14:textId="77777777" w:rsidR="001F7B8E" w:rsidRPr="00B83A25" w:rsidRDefault="001F7B8E">
      <w:pPr>
        <w:ind w:left="0" w:firstLine="0"/>
        <w:rPr>
          <w:rFonts w:ascii="Times New Roman" w:hAnsi="Times New Roman"/>
        </w:rPr>
      </w:pPr>
    </w:p>
    <w:p w14:paraId="65F5FB20" w14:textId="77777777" w:rsidR="00B90924" w:rsidRDefault="00A63434" w:rsidP="00B90924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I</w:t>
      </w:r>
      <w:r w:rsidR="00B90924" w:rsidRPr="00B83A25">
        <w:rPr>
          <w:rFonts w:ascii="Times New Roman" w:hAnsi="Times New Roman"/>
          <w:b/>
          <w:szCs w:val="24"/>
        </w:rPr>
        <w:t>V. RESEARCH</w:t>
      </w:r>
    </w:p>
    <w:p w14:paraId="28AFE8D9" w14:textId="77777777" w:rsidR="00A63434" w:rsidRPr="00B83A25" w:rsidRDefault="00A63434" w:rsidP="00B90924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Cs w:val="24"/>
        </w:rPr>
      </w:pPr>
    </w:p>
    <w:p w14:paraId="7F8487B9" w14:textId="77777777" w:rsidR="00B90924" w:rsidRPr="00B83A25" w:rsidRDefault="00E10551" w:rsidP="00B90924">
      <w:pPr>
        <w:ind w:left="0" w:firstLine="0"/>
        <w:rPr>
          <w:rFonts w:ascii="Times New Roman" w:hAnsi="Times New Roman"/>
          <w:bCs/>
          <w:szCs w:val="24"/>
        </w:rPr>
      </w:pPr>
      <w:r w:rsidRPr="00B83A25">
        <w:rPr>
          <w:rFonts w:ascii="Times New Roman" w:hAnsi="Times New Roman"/>
          <w:b/>
          <w:szCs w:val="24"/>
        </w:rPr>
        <w:t xml:space="preserve">Peer Reviewed </w:t>
      </w:r>
      <w:r w:rsidR="00C4289C" w:rsidRPr="00B83A25">
        <w:rPr>
          <w:rFonts w:ascii="Times New Roman" w:hAnsi="Times New Roman"/>
          <w:b/>
          <w:szCs w:val="24"/>
        </w:rPr>
        <w:t xml:space="preserve">Journal </w:t>
      </w:r>
      <w:r w:rsidR="00B87B27" w:rsidRPr="00B83A25">
        <w:rPr>
          <w:rFonts w:ascii="Times New Roman" w:hAnsi="Times New Roman"/>
          <w:b/>
          <w:szCs w:val="24"/>
        </w:rPr>
        <w:t xml:space="preserve">Publications </w:t>
      </w:r>
    </w:p>
    <w:p w14:paraId="7B6C308A" w14:textId="6F1C323A" w:rsidR="00FA0B15" w:rsidRDefault="0046075C" w:rsidP="005213C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Pentland, B. T., Pentland, A. P. and Calantone, R. (2017) "Bracketing off the actors: Towards an action-centric research agenda," </w:t>
      </w:r>
      <w:r w:rsidRPr="0046075C">
        <w:rPr>
          <w:rFonts w:ascii="Times New Roman" w:hAnsi="Times New Roman"/>
          <w:i/>
          <w:szCs w:val="24"/>
        </w:rPr>
        <w:t>Information and Organization</w:t>
      </w:r>
      <w:r>
        <w:rPr>
          <w:rFonts w:ascii="Times New Roman" w:hAnsi="Times New Roman"/>
          <w:szCs w:val="24"/>
        </w:rPr>
        <w:t>, 27, 137-143.</w:t>
      </w:r>
    </w:p>
    <w:p w14:paraId="3CC8BA95" w14:textId="39DD92B4" w:rsidR="007B4B99" w:rsidRDefault="007B4B99" w:rsidP="005213C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Pentland, B.T., Recker, J. and Wyner, G.  </w:t>
      </w:r>
      <w:r w:rsidR="00FA0B15">
        <w:rPr>
          <w:rFonts w:ascii="Times New Roman" w:hAnsi="Times New Roman"/>
          <w:szCs w:val="24"/>
        </w:rPr>
        <w:t>(2017</w:t>
      </w:r>
      <w:r>
        <w:rPr>
          <w:rFonts w:ascii="Times New Roman" w:hAnsi="Times New Roman"/>
          <w:szCs w:val="24"/>
        </w:rPr>
        <w:t xml:space="preserve">) </w:t>
      </w:r>
      <w:r w:rsidR="00944538">
        <w:rPr>
          <w:rFonts w:ascii="Times New Roman" w:hAnsi="Times New Roman"/>
          <w:szCs w:val="24"/>
        </w:rPr>
        <w:t>"</w:t>
      </w:r>
      <w:r>
        <w:rPr>
          <w:rFonts w:eastAsia="SimSun"/>
        </w:rPr>
        <w:t>Rediscovering Handoffs</w:t>
      </w:r>
      <w:r>
        <w:rPr>
          <w:rFonts w:ascii="Times New Roman" w:hAnsi="Times New Roman"/>
          <w:szCs w:val="24"/>
        </w:rPr>
        <w:t>,</w:t>
      </w:r>
      <w:r w:rsidR="00944538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</w:t>
      </w:r>
      <w:r w:rsidRPr="007B4B99">
        <w:rPr>
          <w:rFonts w:ascii="Times New Roman" w:hAnsi="Times New Roman"/>
          <w:i/>
          <w:szCs w:val="24"/>
        </w:rPr>
        <w:t>Academy of Management Discoveries</w:t>
      </w:r>
      <w:r>
        <w:rPr>
          <w:rFonts w:ascii="Times New Roman" w:hAnsi="Times New Roman"/>
          <w:szCs w:val="24"/>
        </w:rPr>
        <w:t xml:space="preserve">, </w:t>
      </w:r>
      <w:r w:rsidR="00C70954">
        <w:rPr>
          <w:rFonts w:ascii="Times New Roman" w:hAnsi="Times New Roman"/>
          <w:szCs w:val="24"/>
        </w:rPr>
        <w:t xml:space="preserve">3(3), 284-301. </w:t>
      </w:r>
      <w:r w:rsidRPr="001A20E3">
        <w:rPr>
          <w:i/>
        </w:rPr>
        <w:t>doi:10.5465/amd.2016.0018</w:t>
      </w:r>
    </w:p>
    <w:p w14:paraId="1A57BB92" w14:textId="77777777" w:rsidR="003D1DBC" w:rsidRPr="00BB5A70" w:rsidRDefault="003D1DBC" w:rsidP="005213C3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BB5A70">
        <w:rPr>
          <w:rFonts w:ascii="Times New Roman" w:hAnsi="Times New Roman"/>
          <w:szCs w:val="24"/>
        </w:rPr>
        <w:t>Feldman, M.S. Pentland, B. T., D’Adderio, L. and Lazaric, N. (</w:t>
      </w:r>
      <w:r w:rsidR="0084473E">
        <w:rPr>
          <w:rFonts w:ascii="Times New Roman" w:hAnsi="Times New Roman"/>
          <w:szCs w:val="24"/>
        </w:rPr>
        <w:t>2016</w:t>
      </w:r>
      <w:r w:rsidRPr="00BB5A70">
        <w:rPr>
          <w:rFonts w:ascii="Times New Roman" w:hAnsi="Times New Roman"/>
          <w:szCs w:val="24"/>
        </w:rPr>
        <w:t xml:space="preserve">) “Beyond routines as things: Introduction to the special issue on routine dynamics,” </w:t>
      </w:r>
      <w:r w:rsidRPr="00BB5A70">
        <w:rPr>
          <w:rFonts w:ascii="Times New Roman" w:hAnsi="Times New Roman"/>
          <w:i/>
          <w:szCs w:val="24"/>
        </w:rPr>
        <w:t>Organization Science</w:t>
      </w:r>
      <w:r w:rsidR="0084473E">
        <w:rPr>
          <w:rFonts w:ascii="Times New Roman" w:hAnsi="Times New Roman"/>
          <w:szCs w:val="24"/>
        </w:rPr>
        <w:t>, 27(3), 505-513.</w:t>
      </w:r>
    </w:p>
    <w:p w14:paraId="32C39127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sz w:val="20"/>
        </w:rPr>
      </w:pPr>
      <w:r w:rsidRPr="00B83A25">
        <w:rPr>
          <w:rFonts w:ascii="Times New Roman" w:hAnsi="Times New Roman"/>
          <w:lang w:eastAsia="ja-JP"/>
        </w:rPr>
        <w:t xml:space="preserve">Hærem, T. Pentland, B. T., </w:t>
      </w:r>
      <w:r w:rsidR="003D1DBC">
        <w:rPr>
          <w:rFonts w:ascii="Times New Roman" w:hAnsi="Times New Roman"/>
          <w:lang w:eastAsia="ja-JP"/>
        </w:rPr>
        <w:t>and Miller, K. D. (2015) “Task c</w:t>
      </w:r>
      <w:r w:rsidRPr="00B83A25">
        <w:rPr>
          <w:rFonts w:ascii="Times New Roman" w:hAnsi="Times New Roman"/>
          <w:lang w:eastAsia="ja-JP"/>
        </w:rPr>
        <w:t xml:space="preserve">omplexity: Extending a core concept,” </w:t>
      </w:r>
      <w:r w:rsidRPr="00B83A25">
        <w:rPr>
          <w:rFonts w:ascii="Times New Roman" w:hAnsi="Times New Roman"/>
          <w:i/>
          <w:lang w:eastAsia="ja-JP"/>
        </w:rPr>
        <w:t xml:space="preserve">Academy of Management Review, </w:t>
      </w:r>
      <w:r w:rsidRPr="00B83A25">
        <w:rPr>
          <w:rFonts w:ascii="Times New Roman" w:hAnsi="Times New Roman"/>
        </w:rPr>
        <w:t xml:space="preserve">40(3): 446-460. </w:t>
      </w:r>
    </w:p>
    <w:p w14:paraId="13A45917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eastAsia="ja-JP"/>
        </w:rPr>
      </w:pPr>
      <w:r w:rsidRPr="00B83A25">
        <w:rPr>
          <w:rFonts w:ascii="Times New Roman" w:hAnsi="Times New Roman"/>
        </w:rPr>
        <w:t>Wimble,</w:t>
      </w:r>
      <w:r w:rsidR="00C4289C" w:rsidRPr="00B83A25">
        <w:rPr>
          <w:rFonts w:ascii="Times New Roman" w:hAnsi="Times New Roman"/>
        </w:rPr>
        <w:t xml:space="preserve"> M.</w:t>
      </w:r>
      <w:r w:rsidRPr="00B83A25">
        <w:rPr>
          <w:rFonts w:ascii="Times New Roman" w:hAnsi="Times New Roman"/>
        </w:rPr>
        <w:t xml:space="preserve"> Tripp, </w:t>
      </w:r>
      <w:r w:rsidR="00C4289C" w:rsidRPr="00B83A25">
        <w:rPr>
          <w:rFonts w:ascii="Times New Roman" w:hAnsi="Times New Roman"/>
        </w:rPr>
        <w:t xml:space="preserve">J. </w:t>
      </w:r>
      <w:r w:rsidRPr="00B83A25">
        <w:rPr>
          <w:rFonts w:ascii="Times New Roman" w:hAnsi="Times New Roman"/>
        </w:rPr>
        <w:t xml:space="preserve">&amp; Pentland, </w:t>
      </w:r>
      <w:r w:rsidR="00C4289C" w:rsidRPr="00B83A25">
        <w:rPr>
          <w:rFonts w:ascii="Times New Roman" w:hAnsi="Times New Roman"/>
        </w:rPr>
        <w:t xml:space="preserve">B.T. </w:t>
      </w:r>
      <w:r w:rsidRPr="00B83A25">
        <w:rPr>
          <w:rFonts w:ascii="Times New Roman" w:hAnsi="Times New Roman"/>
        </w:rPr>
        <w:t>(2015) "Want pudding? An analytic model of the benefits and constraints of process standardization</w:t>
      </w:r>
      <w:r w:rsidR="00AB4EC0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</w:rPr>
        <w:t>Journal of Management Systems</w:t>
      </w:r>
      <w:r w:rsidRPr="00B83A25">
        <w:rPr>
          <w:rFonts w:ascii="Times New Roman" w:hAnsi="Times New Roman"/>
        </w:rPr>
        <w:t>, 25(1): 25-44.</w:t>
      </w:r>
    </w:p>
    <w:p w14:paraId="22FA8B9E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val="en-GB" w:eastAsia="ja-JP"/>
        </w:rPr>
      </w:pPr>
      <w:r w:rsidRPr="00B83A25">
        <w:rPr>
          <w:rFonts w:ascii="Times New Roman" w:hAnsi="Times New Roman"/>
          <w:lang w:val="en-GB" w:eastAsia="ja-JP"/>
        </w:rPr>
        <w:t xml:space="preserve">Miller, K.D., Choi, S. and Pentland, B.T. (2014) “The role of transactive memory in the formation of organizational routines,” </w:t>
      </w:r>
      <w:r w:rsidRPr="00B83A25">
        <w:rPr>
          <w:rFonts w:ascii="Times New Roman" w:hAnsi="Times New Roman"/>
          <w:i/>
          <w:lang w:val="en-GB" w:eastAsia="ja-JP"/>
        </w:rPr>
        <w:t xml:space="preserve">Strategic Organization, 12(2): 109-133. </w:t>
      </w:r>
    </w:p>
    <w:p w14:paraId="00CAF216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/>
        </w:rPr>
      </w:pPr>
      <w:r w:rsidRPr="00B83A25">
        <w:rPr>
          <w:rFonts w:ascii="Times New Roman" w:hAnsi="Times New Roman"/>
          <w:lang w:val="en-GB" w:eastAsia="ja-JP"/>
        </w:rPr>
        <w:t xml:space="preserve">Pentland, B. T. (2013) “Desperately seeking structure: Grammars of action in information systems research,” </w:t>
      </w:r>
      <w:r w:rsidRPr="00B83A25">
        <w:rPr>
          <w:rFonts w:ascii="Times New Roman" w:hAnsi="Times New Roman"/>
          <w:i/>
          <w:lang w:val="en-GB" w:eastAsia="ja-JP"/>
        </w:rPr>
        <w:t>The DATA BASE for Advances in Information System</w:t>
      </w:r>
      <w:r w:rsidRPr="00B83A25">
        <w:rPr>
          <w:rFonts w:ascii="Times New Roman" w:hAnsi="Times New Roman"/>
          <w:i/>
        </w:rPr>
        <w:t xml:space="preserve">s, 44(2): 7-18.  </w:t>
      </w:r>
    </w:p>
    <w:p w14:paraId="04B5E6A0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val="en-GB" w:eastAsia="ja-JP"/>
        </w:rPr>
      </w:pPr>
      <w:r w:rsidRPr="00B83A25">
        <w:rPr>
          <w:rFonts w:ascii="Times New Roman" w:hAnsi="Times New Roman"/>
          <w:lang w:val="en-GB" w:eastAsia="ja-JP"/>
        </w:rPr>
        <w:t xml:space="preserve">Pentland, B. T., Feldman, M. S., Becker, M. and Liu, P. (2012) “Dynamics of Organizational Routines: A generative model,” </w:t>
      </w:r>
      <w:r w:rsidRPr="00B83A25">
        <w:rPr>
          <w:rFonts w:ascii="Times New Roman" w:hAnsi="Times New Roman"/>
          <w:i/>
          <w:lang w:val="en-GB" w:eastAsia="ja-JP"/>
        </w:rPr>
        <w:t>Journal of Management Studies</w:t>
      </w:r>
      <w:r w:rsidRPr="00B83A25">
        <w:rPr>
          <w:rFonts w:ascii="Times New Roman" w:hAnsi="Times New Roman"/>
          <w:lang w:val="en-GB" w:eastAsia="ja-JP"/>
        </w:rPr>
        <w:t xml:space="preserve">, </w:t>
      </w:r>
      <w:r w:rsidRPr="00B83A25">
        <w:rPr>
          <w:rFonts w:ascii="Times New Roman" w:hAnsi="Times New Roman"/>
          <w:i/>
          <w:lang w:val="en-GB" w:eastAsia="ja-JP"/>
        </w:rPr>
        <w:t xml:space="preserve">49(8), 1484-1508. </w:t>
      </w:r>
    </w:p>
    <w:p w14:paraId="515D372E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val="en-GB" w:eastAsia="ja-JP"/>
        </w:rPr>
      </w:pPr>
      <w:r w:rsidRPr="00B83A25">
        <w:rPr>
          <w:rFonts w:ascii="Times New Roman" w:hAnsi="Times New Roman"/>
          <w:lang w:val="en-GB" w:eastAsia="ja-JP"/>
        </w:rPr>
        <w:t xml:space="preserve">Miller, K.D., Pentland, B.T. and Choi, S. (2012) “Dynamics of performing and remembering organizational routines,” </w:t>
      </w:r>
      <w:r w:rsidRPr="00B83A25">
        <w:rPr>
          <w:rFonts w:ascii="Times New Roman" w:hAnsi="Times New Roman"/>
          <w:i/>
          <w:lang w:val="en-GB" w:eastAsia="ja-JP"/>
        </w:rPr>
        <w:t xml:space="preserve">Journal of Management Studies, 49(8), 1536-1558.  </w:t>
      </w:r>
    </w:p>
    <w:p w14:paraId="001AC7C0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val="en-GB" w:eastAsia="ja-JP"/>
        </w:rPr>
      </w:pPr>
      <w:r w:rsidRPr="00B83A25">
        <w:rPr>
          <w:rFonts w:ascii="Times New Roman" w:hAnsi="Times New Roman"/>
          <w:lang w:val="en-GB" w:eastAsia="ja-JP"/>
        </w:rPr>
        <w:t xml:space="preserve">Pentland, B. T. (2011) “The foundation is solid if you know where to look: Comments on Felin and Foss,” </w:t>
      </w:r>
      <w:r w:rsidRPr="00B83A25">
        <w:rPr>
          <w:rFonts w:ascii="Times New Roman" w:hAnsi="Times New Roman"/>
          <w:i/>
          <w:lang w:val="en-GB" w:eastAsia="ja-JP"/>
        </w:rPr>
        <w:t>Journal of Institutional Economics</w:t>
      </w:r>
      <w:r w:rsidRPr="00B83A25">
        <w:rPr>
          <w:rFonts w:ascii="Times New Roman" w:hAnsi="Times New Roman"/>
          <w:lang w:val="en-GB" w:eastAsia="ja-JP"/>
        </w:rPr>
        <w:t xml:space="preserve">, 7(2), 279-293.  </w:t>
      </w:r>
    </w:p>
    <w:p w14:paraId="1E6DB16C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val="en-GB" w:eastAsia="ja-JP"/>
        </w:rPr>
      </w:pPr>
      <w:r w:rsidRPr="00B83A25">
        <w:rPr>
          <w:rFonts w:ascii="Times New Roman" w:hAnsi="Times New Roman"/>
          <w:lang w:val="en-GB" w:eastAsia="ja-JP"/>
        </w:rPr>
        <w:t>Pentland</w:t>
      </w:r>
      <w:r w:rsidRPr="00B83A25">
        <w:rPr>
          <w:rFonts w:ascii="Times New Roman" w:hAnsi="Times New Roman"/>
          <w:vertAlign w:val="superscript"/>
          <w:lang w:val="en-GB" w:eastAsia="ja-JP"/>
        </w:rPr>
        <w:t xml:space="preserve">, </w:t>
      </w:r>
      <w:r w:rsidRPr="00B83A25">
        <w:rPr>
          <w:rFonts w:ascii="Times New Roman" w:hAnsi="Times New Roman"/>
          <w:lang w:val="en-GB" w:eastAsia="ja-JP"/>
        </w:rPr>
        <w:t xml:space="preserve">B. T., T. </w:t>
      </w:r>
      <w:r w:rsidRPr="00B83A25">
        <w:rPr>
          <w:rFonts w:ascii="Times New Roman" w:hAnsi="Times New Roman"/>
          <w:lang w:eastAsia="ja-JP"/>
        </w:rPr>
        <w:t>Hærem</w:t>
      </w:r>
      <w:r w:rsidRPr="00B83A25">
        <w:rPr>
          <w:rFonts w:ascii="Times New Roman" w:hAnsi="Times New Roman"/>
          <w:lang w:val="en-GB" w:eastAsia="ja-JP"/>
        </w:rPr>
        <w:t xml:space="preserve"> and D. Hillison (2011) “The (n)ever changing world: Stability and change in organizational routines,” </w:t>
      </w:r>
      <w:r w:rsidRPr="00B83A25">
        <w:rPr>
          <w:rFonts w:ascii="Times New Roman" w:hAnsi="Times New Roman"/>
          <w:i/>
          <w:lang w:val="en-GB" w:eastAsia="ja-JP"/>
        </w:rPr>
        <w:t xml:space="preserve">Organization Science, 22(6), 1369-1383.  </w:t>
      </w:r>
    </w:p>
    <w:p w14:paraId="713C3734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lang w:val="en-GB" w:eastAsia="ja-JP"/>
        </w:rPr>
      </w:pPr>
      <w:r w:rsidRPr="00B83A25">
        <w:rPr>
          <w:rFonts w:ascii="Times New Roman" w:hAnsi="Times New Roman"/>
          <w:lang w:val="en-GB" w:eastAsia="ja-JP"/>
        </w:rPr>
        <w:t>Pentland</w:t>
      </w:r>
      <w:r w:rsidRPr="00B83A25">
        <w:rPr>
          <w:rFonts w:ascii="Times New Roman" w:hAnsi="Times New Roman"/>
          <w:vertAlign w:val="superscript"/>
          <w:lang w:val="en-GB" w:eastAsia="ja-JP"/>
        </w:rPr>
        <w:t xml:space="preserve">, </w:t>
      </w:r>
      <w:r w:rsidRPr="00B83A25">
        <w:rPr>
          <w:rFonts w:ascii="Times New Roman" w:hAnsi="Times New Roman"/>
          <w:lang w:val="en-GB" w:eastAsia="ja-JP"/>
        </w:rPr>
        <w:t xml:space="preserve">B. T., T. </w:t>
      </w:r>
      <w:r w:rsidRPr="00B83A25">
        <w:rPr>
          <w:rFonts w:ascii="Times New Roman" w:hAnsi="Times New Roman"/>
          <w:lang w:eastAsia="ja-JP"/>
        </w:rPr>
        <w:t>Hærem</w:t>
      </w:r>
      <w:r w:rsidRPr="00B83A25">
        <w:rPr>
          <w:rFonts w:ascii="Times New Roman" w:hAnsi="Times New Roman"/>
          <w:lang w:val="en-GB" w:eastAsia="ja-JP"/>
        </w:rPr>
        <w:t xml:space="preserve"> and D. Hillison (2010) “Comparing Organizational Routines as Recurrent Patterns of Action,” </w:t>
      </w:r>
      <w:r w:rsidRPr="00B83A25">
        <w:rPr>
          <w:rFonts w:ascii="Times New Roman" w:hAnsi="Times New Roman"/>
          <w:i/>
          <w:lang w:val="en-GB" w:eastAsia="ja-JP"/>
        </w:rPr>
        <w:t xml:space="preserve">Organization Studies, 31(7), 917-940. </w:t>
      </w:r>
    </w:p>
    <w:p w14:paraId="2E1EAC3E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/>
          <w:iCs/>
        </w:rPr>
      </w:pPr>
      <w:r w:rsidRPr="00B83A25">
        <w:rPr>
          <w:rFonts w:ascii="Times New Roman" w:hAnsi="Times New Roman"/>
        </w:rPr>
        <w:t xml:space="preserve">Boland, R., Newman, M. and Pentland, B.T. (2010) “Hermeneutical Exegesis in Information Systems Design and Use,” </w:t>
      </w:r>
      <w:r w:rsidRPr="00B83A25">
        <w:rPr>
          <w:rFonts w:ascii="Times New Roman" w:hAnsi="Times New Roman"/>
          <w:i/>
          <w:iCs/>
          <w:szCs w:val="27"/>
        </w:rPr>
        <w:t>Information and Organization</w:t>
      </w:r>
      <w:r w:rsidRPr="00B83A25">
        <w:rPr>
          <w:rFonts w:ascii="Times New Roman" w:hAnsi="Times New Roman"/>
          <w:i/>
          <w:iCs/>
        </w:rPr>
        <w:t xml:space="preserve">, 20, 1-20. </w:t>
      </w:r>
    </w:p>
    <w:p w14:paraId="69C2A528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/>
        </w:rPr>
      </w:pPr>
      <w:r w:rsidRPr="00B83A25">
        <w:rPr>
          <w:rFonts w:ascii="Times New Roman" w:hAnsi="Times New Roman"/>
        </w:rPr>
        <w:lastRenderedPageBreak/>
        <w:t xml:space="preserve">Ramiller, N. C. and Pentland, B. T. (2009) “Managerial Relevance in Information Systems Research: The Untold Story,” </w:t>
      </w:r>
      <w:r w:rsidRPr="00B83A25">
        <w:rPr>
          <w:rFonts w:ascii="Times New Roman" w:hAnsi="Times New Roman"/>
          <w:i/>
        </w:rPr>
        <w:t xml:space="preserve">The Journal of the Association for Information Systems (JAIS), </w:t>
      </w:r>
      <w:r w:rsidRPr="00B83A25">
        <w:rPr>
          <w:rFonts w:ascii="Times New Roman" w:hAnsi="Times New Roman"/>
        </w:rPr>
        <w:t>10(6), 474-494.</w:t>
      </w:r>
    </w:p>
    <w:p w14:paraId="6B46D92E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/>
          <w:iCs/>
        </w:rPr>
      </w:pPr>
      <w:r w:rsidRPr="00B83A25">
        <w:rPr>
          <w:rFonts w:ascii="Times New Roman" w:eastAsia="MS Mincho" w:hAnsi="Times New Roman"/>
        </w:rPr>
        <w:t>Pentland, B. T. and Feldman, M. S. (2008) “</w:t>
      </w:r>
      <w:r w:rsidRPr="00B83A25">
        <w:rPr>
          <w:rFonts w:ascii="Times New Roman" w:hAnsi="Times New Roman"/>
        </w:rPr>
        <w:t>Designing Routines: On the folly of designing artifacts, while hoping for patterns of action,</w:t>
      </w:r>
      <w:r w:rsidRPr="00B83A25">
        <w:rPr>
          <w:rFonts w:ascii="Times New Roman" w:eastAsia="MS Mincho" w:hAnsi="Times New Roman"/>
        </w:rPr>
        <w:t xml:space="preserve">” </w:t>
      </w:r>
      <w:r w:rsidRPr="00B83A25">
        <w:rPr>
          <w:rFonts w:ascii="Times New Roman" w:hAnsi="Times New Roman"/>
          <w:i/>
          <w:iCs/>
          <w:szCs w:val="27"/>
        </w:rPr>
        <w:t>Information and Organization</w:t>
      </w:r>
      <w:r w:rsidRPr="00B83A25">
        <w:rPr>
          <w:rFonts w:ascii="Times New Roman" w:hAnsi="Times New Roman"/>
          <w:i/>
          <w:iCs/>
        </w:rPr>
        <w:t xml:space="preserve">, </w:t>
      </w:r>
      <w:r w:rsidRPr="00B83A25">
        <w:rPr>
          <w:rFonts w:ascii="Times New Roman" w:hAnsi="Times New Roman"/>
          <w:iCs/>
        </w:rPr>
        <w:t xml:space="preserve">18(4), </w:t>
      </w:r>
      <w:r w:rsidRPr="00B83A25">
        <w:rPr>
          <w:rFonts w:ascii="Times New Roman" w:hAnsi="Times New Roman"/>
          <w:szCs w:val="22"/>
        </w:rPr>
        <w:t>235-250.</w:t>
      </w:r>
      <w:r w:rsidRPr="00B83A25">
        <w:rPr>
          <w:rFonts w:ascii="Times New Roman" w:hAnsi="Times New Roman"/>
          <w:sz w:val="22"/>
          <w:szCs w:val="22"/>
        </w:rPr>
        <w:t> </w:t>
      </w:r>
    </w:p>
    <w:p w14:paraId="180697E6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Cs/>
          <w:szCs w:val="27"/>
        </w:rPr>
      </w:pPr>
      <w:r w:rsidRPr="00B83A25">
        <w:rPr>
          <w:rFonts w:ascii="Times New Roman" w:hAnsi="Times New Roman"/>
        </w:rPr>
        <w:t xml:space="preserve">Lee, J., Wyner, G and Pentland, B. T. </w:t>
      </w:r>
      <w:r w:rsidRPr="00B83A25">
        <w:rPr>
          <w:rFonts w:ascii="Times New Roman" w:eastAsia="MS Mincho" w:hAnsi="Times New Roman"/>
        </w:rPr>
        <w:t xml:space="preserve">(2008) </w:t>
      </w:r>
      <w:r w:rsidRPr="00B83A25">
        <w:rPr>
          <w:rFonts w:ascii="Times New Roman" w:hAnsi="Times New Roman"/>
        </w:rPr>
        <w:t>“</w:t>
      </w:r>
      <w:r w:rsidRPr="00B83A25">
        <w:rPr>
          <w:rFonts w:ascii="Times New Roman" w:hAnsi="Times New Roman"/>
          <w:iCs/>
        </w:rPr>
        <w:t>Constraining the Search Space with Grammar-Based Design</w:t>
      </w:r>
      <w:r w:rsidRPr="00B83A25">
        <w:rPr>
          <w:rFonts w:ascii="Times New Roman" w:hAnsi="Times New Roman"/>
          <w:i/>
          <w:iCs/>
          <w:szCs w:val="27"/>
        </w:rPr>
        <w:t xml:space="preserve">”MIS Quarterly, </w:t>
      </w:r>
      <w:r w:rsidRPr="00B83A25">
        <w:rPr>
          <w:rFonts w:ascii="Times New Roman" w:hAnsi="Times New Roman"/>
          <w:iCs/>
          <w:szCs w:val="16"/>
        </w:rPr>
        <w:t xml:space="preserve">32(4), 757-778. </w:t>
      </w:r>
    </w:p>
    <w:p w14:paraId="4FFE1278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/>
          <w:iCs/>
        </w:rPr>
      </w:pPr>
      <w:r w:rsidRPr="00B83A25">
        <w:rPr>
          <w:rFonts w:ascii="Times New Roman" w:eastAsia="MS Mincho" w:hAnsi="Times New Roman"/>
        </w:rPr>
        <w:t>Pentland, B. T. and Feldman, M. S. (2007) “Narrative Networks: Patterns of technology and organization</w:t>
      </w:r>
      <w:r w:rsidR="00AB4EC0" w:rsidRPr="00B83A25">
        <w:rPr>
          <w:rFonts w:ascii="Times New Roman" w:eastAsia="MS Mincho" w:hAnsi="Times New Roman"/>
        </w:rPr>
        <w:t>,</w:t>
      </w:r>
      <w:r w:rsidRPr="00B83A25">
        <w:rPr>
          <w:rFonts w:ascii="Times New Roman" w:eastAsia="MS Mincho" w:hAnsi="Times New Roman"/>
        </w:rPr>
        <w:t xml:space="preserve">” </w:t>
      </w:r>
      <w:r w:rsidRPr="00B83A25">
        <w:rPr>
          <w:rFonts w:ascii="Times New Roman" w:hAnsi="Times New Roman"/>
          <w:i/>
          <w:iCs/>
          <w:szCs w:val="27"/>
        </w:rPr>
        <w:t>Organization Science</w:t>
      </w:r>
      <w:r w:rsidRPr="00B83A25">
        <w:rPr>
          <w:rFonts w:ascii="Times New Roman" w:hAnsi="Times New Roman"/>
          <w:i/>
          <w:iCs/>
        </w:rPr>
        <w:t>,</w:t>
      </w:r>
      <w:r w:rsidRPr="00B83A25">
        <w:rPr>
          <w:rFonts w:ascii="Times New Roman" w:hAnsi="Times New Roman"/>
          <w:iCs/>
        </w:rPr>
        <w:t xml:space="preserve"> 18(5), 781-795</w:t>
      </w:r>
      <w:r w:rsidRPr="00B83A25">
        <w:rPr>
          <w:rFonts w:ascii="Times New Roman" w:hAnsi="Times New Roman"/>
          <w:i/>
          <w:iCs/>
        </w:rPr>
        <w:t xml:space="preserve">. </w:t>
      </w:r>
    </w:p>
    <w:p w14:paraId="61175D1C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i/>
          <w:iCs/>
        </w:rPr>
      </w:pPr>
      <w:r w:rsidRPr="00B83A25">
        <w:rPr>
          <w:rFonts w:ascii="Times New Roman" w:eastAsia="MS Mincho" w:hAnsi="Times New Roman"/>
        </w:rPr>
        <w:t>Pentland, B. T. and Feldman, M. S. (2005) “Organizational routines as a unit of analysis,”</w:t>
      </w:r>
      <w:r w:rsidRPr="00B83A25">
        <w:rPr>
          <w:rFonts w:ascii="Times New Roman" w:hAnsi="Times New Roman"/>
        </w:rPr>
        <w:t xml:space="preserve"> </w:t>
      </w:r>
      <w:r w:rsidRPr="00B83A25">
        <w:rPr>
          <w:rFonts w:ascii="Times New Roman" w:hAnsi="Times New Roman"/>
          <w:i/>
          <w:iCs/>
        </w:rPr>
        <w:t>Industrial and Corporate Change,</w:t>
      </w:r>
      <w:r w:rsidRPr="00B83A25">
        <w:rPr>
          <w:rFonts w:ascii="Times New Roman" w:hAnsi="Times New Roman"/>
          <w:iCs/>
        </w:rPr>
        <w:t xml:space="preserve"> 14(5), 793-815.  </w:t>
      </w:r>
    </w:p>
    <w:p w14:paraId="585BDB01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szCs w:val="27"/>
        </w:rPr>
      </w:pPr>
      <w:r w:rsidRPr="00B83A25">
        <w:rPr>
          <w:rFonts w:ascii="Times New Roman" w:hAnsi="Times New Roman"/>
          <w:szCs w:val="27"/>
        </w:rPr>
        <w:t>Pentland, B. T. (2003) “Sequential variety in work processes</w:t>
      </w:r>
      <w:r w:rsidR="00AB4EC0" w:rsidRPr="00B83A25">
        <w:rPr>
          <w:rFonts w:ascii="Times New Roman" w:hAnsi="Times New Roman"/>
          <w:szCs w:val="27"/>
        </w:rPr>
        <w:t>,</w:t>
      </w:r>
      <w:r w:rsidRPr="00B83A25">
        <w:rPr>
          <w:rFonts w:ascii="Times New Roman" w:hAnsi="Times New Roman"/>
          <w:szCs w:val="27"/>
        </w:rPr>
        <w:t xml:space="preserve">” </w:t>
      </w:r>
      <w:r w:rsidRPr="00B83A25">
        <w:rPr>
          <w:rFonts w:ascii="Times New Roman" w:hAnsi="Times New Roman"/>
          <w:i/>
          <w:iCs/>
          <w:szCs w:val="27"/>
        </w:rPr>
        <w:t>Organization Science</w:t>
      </w:r>
      <w:r w:rsidRPr="00B83A25">
        <w:rPr>
          <w:rFonts w:ascii="Times New Roman" w:hAnsi="Times New Roman"/>
          <w:szCs w:val="27"/>
        </w:rPr>
        <w:t xml:space="preserve">, 14(5): 528-540. </w:t>
      </w:r>
    </w:p>
    <w:p w14:paraId="56ED9B6A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Pentland, B. T. </w:t>
      </w:r>
      <w:r w:rsidRPr="00B83A25">
        <w:rPr>
          <w:rFonts w:ascii="Times New Roman" w:hAnsi="Times New Roman"/>
          <w:szCs w:val="27"/>
        </w:rPr>
        <w:t>(2003)</w:t>
      </w:r>
      <w:r w:rsidRPr="00B83A25">
        <w:rPr>
          <w:rFonts w:ascii="Times New Roman" w:hAnsi="Times New Roman"/>
          <w:b/>
          <w:bCs/>
        </w:rPr>
        <w:t xml:space="preserve"> “</w:t>
      </w:r>
      <w:r w:rsidRPr="00B83A25">
        <w:rPr>
          <w:rFonts w:ascii="Times New Roman" w:hAnsi="Times New Roman"/>
        </w:rPr>
        <w:t>Conceptualizing and Measuring Variety in Organizational Work Processes</w:t>
      </w:r>
      <w:r w:rsidR="00AB4EC0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” </w:t>
      </w:r>
      <w:r w:rsidRPr="00B83A25">
        <w:rPr>
          <w:rFonts w:ascii="Times New Roman" w:hAnsi="Times New Roman"/>
          <w:i/>
          <w:iCs/>
        </w:rPr>
        <w:t>Management Science</w:t>
      </w:r>
      <w:r w:rsidRPr="00B83A25">
        <w:rPr>
          <w:rFonts w:ascii="Times New Roman" w:hAnsi="Times New Roman"/>
        </w:rPr>
        <w:t xml:space="preserve">, </w:t>
      </w:r>
      <w:r w:rsidRPr="00B83A25">
        <w:rPr>
          <w:rFonts w:ascii="Times New Roman" w:eastAsia="y7por" w:hAnsi="Times New Roman"/>
          <w:szCs w:val="18"/>
        </w:rPr>
        <w:t xml:space="preserve">49(7): 857-870.  </w:t>
      </w:r>
    </w:p>
    <w:p w14:paraId="74701A7B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Feldman, M. S. and Pentland, B. T. </w:t>
      </w:r>
      <w:r w:rsidRPr="00B83A25">
        <w:rPr>
          <w:rFonts w:ascii="Times New Roman" w:hAnsi="Times New Roman"/>
          <w:szCs w:val="27"/>
        </w:rPr>
        <w:t>(2003)</w:t>
      </w:r>
      <w:r w:rsidRPr="00B83A25">
        <w:rPr>
          <w:rFonts w:ascii="Times New Roman" w:hAnsi="Times New Roman"/>
        </w:rPr>
        <w:t xml:space="preserve"> “Reconceptualizing Organizational Routines as a Source of Flexibility and Change</w:t>
      </w:r>
      <w:r w:rsidR="00AB4EC0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” </w:t>
      </w:r>
      <w:r w:rsidRPr="00B83A25">
        <w:rPr>
          <w:rFonts w:ascii="Times New Roman" w:hAnsi="Times New Roman"/>
          <w:i/>
          <w:iCs/>
        </w:rPr>
        <w:t>Administrative Science Quarterly,</w:t>
      </w:r>
      <w:r w:rsidR="0081521E" w:rsidRPr="00B83A25">
        <w:rPr>
          <w:rFonts w:ascii="Times New Roman" w:hAnsi="Times New Roman"/>
        </w:rPr>
        <w:t xml:space="preserve"> 48(1), 94-118. </w:t>
      </w:r>
      <w:r w:rsidR="005213C3">
        <w:rPr>
          <w:rFonts w:ascii="Times New Roman" w:hAnsi="Times New Roman"/>
        </w:rPr>
        <w:t>(Equal contribution; authorship is alphabetical.)</w:t>
      </w:r>
    </w:p>
    <w:p w14:paraId="0BB4CCE2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  <w:szCs w:val="27"/>
        </w:rPr>
      </w:pPr>
      <w:r w:rsidRPr="00B83A25">
        <w:rPr>
          <w:rFonts w:ascii="Times New Roman" w:hAnsi="Times New Roman"/>
        </w:rPr>
        <w:t>Johnson, P., Moffett, M., &amp; Pentland</w:t>
      </w:r>
      <w:r w:rsidRPr="00B83A25">
        <w:rPr>
          <w:rFonts w:ascii="Times New Roman" w:hAnsi="Times New Roman"/>
          <w:szCs w:val="27"/>
        </w:rPr>
        <w:t>, B. T. (2002)  “Lessons learned from VCommerce: A virtual environment for interdisciplinary learning about software entrepreneurship</w:t>
      </w:r>
      <w:r w:rsidR="00AB4EC0" w:rsidRPr="00B83A25">
        <w:rPr>
          <w:rFonts w:ascii="Times New Roman" w:hAnsi="Times New Roman"/>
          <w:szCs w:val="27"/>
        </w:rPr>
        <w:t>,</w:t>
      </w:r>
      <w:r w:rsidRPr="00B83A25">
        <w:rPr>
          <w:rFonts w:ascii="Times New Roman" w:hAnsi="Times New Roman"/>
          <w:szCs w:val="27"/>
        </w:rPr>
        <w:t>”</w:t>
      </w:r>
      <w:r w:rsidRPr="00B83A25">
        <w:rPr>
          <w:rFonts w:ascii="Times New Roman" w:hAnsi="Times New Roman"/>
        </w:rPr>
        <w:t xml:space="preserve"> </w:t>
      </w:r>
      <w:r w:rsidRPr="00B83A25">
        <w:rPr>
          <w:rFonts w:ascii="Times New Roman" w:hAnsi="Times New Roman"/>
          <w:i/>
          <w:iCs/>
          <w:szCs w:val="27"/>
        </w:rPr>
        <w:t>Communications of the ACM</w:t>
      </w:r>
      <w:r w:rsidRPr="00B83A25">
        <w:rPr>
          <w:rFonts w:ascii="Times New Roman" w:hAnsi="Times New Roman"/>
          <w:szCs w:val="27"/>
        </w:rPr>
        <w:t xml:space="preserve">. </w:t>
      </w:r>
    </w:p>
    <w:p w14:paraId="3224B8AB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Chung, M.J., P. Kwon and B. Pentland  (</w:t>
      </w:r>
      <w:r w:rsidR="00D116B4" w:rsidRPr="00B83A25">
        <w:rPr>
          <w:rFonts w:ascii="Times New Roman" w:hAnsi="Times New Roman"/>
        </w:rPr>
        <w:t xml:space="preserve">2002) "Making Process Visible: </w:t>
      </w:r>
      <w:r w:rsidRPr="00B83A25">
        <w:rPr>
          <w:rFonts w:ascii="Times New Roman" w:hAnsi="Times New Roman"/>
        </w:rPr>
        <w:t>A Grammatical Approach To Managing Design Processes</w:t>
      </w:r>
      <w:r w:rsidR="00AB4EC0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  <w:iCs/>
        </w:rPr>
        <w:t>Journal of Mechanical Design</w:t>
      </w:r>
      <w:r w:rsidR="00D116B4" w:rsidRPr="00B83A25">
        <w:rPr>
          <w:rFonts w:ascii="Times New Roman" w:hAnsi="Times New Roman"/>
        </w:rPr>
        <w:t>. 124: 364-</w:t>
      </w:r>
      <w:r w:rsidRPr="00B83A25">
        <w:rPr>
          <w:rFonts w:ascii="Times New Roman" w:hAnsi="Times New Roman"/>
        </w:rPr>
        <w:t xml:space="preserve">74.   </w:t>
      </w:r>
    </w:p>
    <w:p w14:paraId="45CD454C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Kwon, P. M. J. Chung, and B. Pentland, (2002) "A Grammar-Based Framework for Integrating Design and Manufacturing</w:t>
      </w:r>
      <w:r w:rsidR="00AB4EC0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  <w:iCs/>
        </w:rPr>
        <w:t>Journal of Manufacturing Science and Engineering</w:t>
      </w:r>
      <w:r w:rsidRPr="00B83A25">
        <w:rPr>
          <w:rFonts w:ascii="Times New Roman" w:hAnsi="Times New Roman"/>
        </w:rPr>
        <w:t>. 124: 899-907.</w:t>
      </w:r>
    </w:p>
    <w:p w14:paraId="6EE851E4" w14:textId="77777777" w:rsidR="003772CD" w:rsidRPr="00B83A25" w:rsidRDefault="003772CD" w:rsidP="005213C3">
      <w:pPr>
        <w:pStyle w:val="BodyTextIndent"/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(2000) "Will Auditors take over the World? Program, Technique and the Verification of Everything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</w:rPr>
        <w:t>Accounting, Organizations and Society</w:t>
      </w:r>
      <w:r w:rsidRPr="00B83A25">
        <w:rPr>
          <w:rFonts w:ascii="Times New Roman" w:hAnsi="Times New Roman"/>
        </w:rPr>
        <w:t>, 25(3): 307-313.</w:t>
      </w:r>
    </w:p>
    <w:p w14:paraId="619A9D80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T., (1999) “Building process theory with narrative: From description to explanation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” </w:t>
      </w:r>
      <w:r w:rsidRPr="00B83A25">
        <w:rPr>
          <w:rFonts w:ascii="Times New Roman" w:hAnsi="Times New Roman"/>
          <w:i/>
        </w:rPr>
        <w:t>Academy of Management Review</w:t>
      </w:r>
      <w:r w:rsidRPr="00B83A25">
        <w:rPr>
          <w:rFonts w:ascii="Times New Roman" w:hAnsi="Times New Roman"/>
        </w:rPr>
        <w:t xml:space="preserve">, 24(4): 711-724.  </w:t>
      </w:r>
    </w:p>
    <w:p w14:paraId="03991324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Malone, T. W., Crowston, K. G., Lee, J., Pentland, B., Dellarocas, C.,Wyner, G., Quimby, J., Osborn, C. S., Bernstein, A., Herman, G., Klein, M., &amp; O'Donnell, E. (1999) “Tools for inventing organizations: Toward a handbook of organizational processes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”  </w:t>
      </w:r>
      <w:r w:rsidRPr="00B83A25">
        <w:rPr>
          <w:rFonts w:ascii="Times New Roman" w:hAnsi="Times New Roman"/>
          <w:i/>
        </w:rPr>
        <w:t>Management Science</w:t>
      </w:r>
      <w:r w:rsidRPr="00B83A25">
        <w:rPr>
          <w:rFonts w:ascii="Times New Roman" w:hAnsi="Times New Roman"/>
        </w:rPr>
        <w:t>, 45, 3 (March), 425-443.</w:t>
      </w:r>
    </w:p>
    <w:p w14:paraId="2280052D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&amp; Carlile, P. (1996)  “Audit the Taxpayer, not the return: Tax Auditing as an Expression Game</w:t>
      </w:r>
      <w:r w:rsidR="00D116B4" w:rsidRPr="00B83A25">
        <w:rPr>
          <w:rFonts w:ascii="Times New Roman" w:hAnsi="Times New Roman"/>
        </w:rPr>
        <w:t xml:space="preserve">,” </w:t>
      </w:r>
      <w:r w:rsidRPr="00B83A25">
        <w:rPr>
          <w:rFonts w:ascii="Times New Roman" w:hAnsi="Times New Roman"/>
          <w:i/>
        </w:rPr>
        <w:t>Accounting, Organizations and Society,</w:t>
      </w:r>
      <w:r w:rsidRPr="00B83A25">
        <w:rPr>
          <w:rFonts w:ascii="Times New Roman" w:hAnsi="Times New Roman"/>
        </w:rPr>
        <w:t xml:space="preserve"> 21(2/3): 269-287. </w:t>
      </w:r>
    </w:p>
    <w:p w14:paraId="2453528F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(1995) "Read me what it says on your screen: The interpretative problem in technical service work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 </w:t>
      </w:r>
      <w:r w:rsidRPr="00B83A25">
        <w:rPr>
          <w:rFonts w:ascii="Times New Roman" w:hAnsi="Times New Roman"/>
          <w:i/>
        </w:rPr>
        <w:t>Technology Studies</w:t>
      </w:r>
      <w:r w:rsidRPr="00B83A25">
        <w:rPr>
          <w:rFonts w:ascii="Times New Roman" w:hAnsi="Times New Roman"/>
        </w:rPr>
        <w:t>, 2(1): 50-79.</w:t>
      </w:r>
    </w:p>
    <w:p w14:paraId="2B930F2B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lastRenderedPageBreak/>
        <w:t>Pentland, B. T. (1995) "Grammatical Models of Organizational Processes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</w:rPr>
        <w:t>Organization Science</w:t>
      </w:r>
      <w:r w:rsidRPr="00B83A25">
        <w:rPr>
          <w:rFonts w:ascii="Times New Roman" w:hAnsi="Times New Roman"/>
        </w:rPr>
        <w:t>, 6(5): 541-556.</w:t>
      </w:r>
    </w:p>
    <w:p w14:paraId="43B9A895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(1995) “Information Systems and Organizational Learning: The Social Epistemology of Organizational Knowledge Systems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” </w:t>
      </w:r>
      <w:r w:rsidRPr="00B83A25">
        <w:rPr>
          <w:rFonts w:ascii="Times New Roman" w:hAnsi="Times New Roman"/>
          <w:i/>
        </w:rPr>
        <w:t>Accounting, Management and Information Technologies</w:t>
      </w:r>
      <w:r w:rsidRPr="00B83A25">
        <w:rPr>
          <w:rFonts w:ascii="Times New Roman" w:hAnsi="Times New Roman"/>
        </w:rPr>
        <w:t xml:space="preserve">, 5(1): 1-22.  </w:t>
      </w:r>
    </w:p>
    <w:p w14:paraId="44852C4D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&amp; Rueter, H. H. (1994) "Organizational Routines as Grammars of Action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</w:rPr>
        <w:t xml:space="preserve">Administrative Science Quarterly, </w:t>
      </w:r>
      <w:r w:rsidRPr="00B83A25">
        <w:rPr>
          <w:rFonts w:ascii="Times New Roman" w:hAnsi="Times New Roman"/>
        </w:rPr>
        <w:t>39(3): 484-510.</w:t>
      </w:r>
    </w:p>
    <w:p w14:paraId="44016D73" w14:textId="77777777" w:rsidR="003772CD" w:rsidRPr="00B83A25" w:rsidRDefault="003772CD" w:rsidP="005213C3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(1993) "Getting Comfortable with the Numbers: Auditing and the Micro-production of Macro-order</w:t>
      </w:r>
      <w:r w:rsidR="00D116B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" </w:t>
      </w:r>
      <w:r w:rsidRPr="00B83A25">
        <w:rPr>
          <w:rFonts w:ascii="Times New Roman" w:hAnsi="Times New Roman"/>
          <w:i/>
        </w:rPr>
        <w:t xml:space="preserve">Accounting, Organizations and Society, 18(7): 605-620. </w:t>
      </w:r>
    </w:p>
    <w:p w14:paraId="05D0A8B3" w14:textId="77777777" w:rsidR="00596ED8" w:rsidRDefault="003772CD" w:rsidP="005213C3">
      <w:pPr>
        <w:numPr>
          <w:ilvl w:val="0"/>
          <w:numId w:val="13"/>
        </w:numPr>
        <w:rPr>
          <w:rFonts w:ascii="Times New Roman" w:hAnsi="Times New Roman"/>
          <w:i/>
        </w:rPr>
      </w:pPr>
      <w:r w:rsidRPr="00B83A25">
        <w:rPr>
          <w:rFonts w:ascii="Times New Roman" w:hAnsi="Times New Roman"/>
        </w:rPr>
        <w:t xml:space="preserve">Pentland, B. T.  (1992) "Organizing Moves in Software Support Hot Lines" </w:t>
      </w:r>
      <w:r w:rsidRPr="00B83A25">
        <w:rPr>
          <w:rFonts w:ascii="Times New Roman" w:hAnsi="Times New Roman"/>
          <w:i/>
        </w:rPr>
        <w:t xml:space="preserve">Administrative Science Quarterly, 37(4): 527-548. </w:t>
      </w:r>
    </w:p>
    <w:p w14:paraId="30E49F4A" w14:textId="77777777" w:rsidR="002A591B" w:rsidRPr="00B83A25" w:rsidRDefault="002A591B" w:rsidP="002A591B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Book Chapters</w:t>
      </w:r>
    </w:p>
    <w:p w14:paraId="6892DA8E" w14:textId="4050D6E1" w:rsidR="00797442" w:rsidRPr="00797442" w:rsidRDefault="00797442" w:rsidP="002A591B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797442">
        <w:rPr>
          <w:rFonts w:ascii="Times New Roman" w:hAnsi="Times New Roman"/>
          <w:szCs w:val="24"/>
        </w:rPr>
        <w:t>Pent</w:t>
      </w:r>
      <w:r w:rsidR="00291F1A">
        <w:rPr>
          <w:rFonts w:ascii="Times New Roman" w:hAnsi="Times New Roman"/>
          <w:szCs w:val="24"/>
        </w:rPr>
        <w:t>land, B.T. and Liu, P. (2017</w:t>
      </w:r>
      <w:r w:rsidRPr="00797442">
        <w:rPr>
          <w:rFonts w:ascii="Times New Roman" w:hAnsi="Times New Roman"/>
          <w:szCs w:val="24"/>
        </w:rPr>
        <w:t xml:space="preserve">) </w:t>
      </w:r>
      <w:r w:rsidRPr="00797442">
        <w:rPr>
          <w:rFonts w:ascii="Times New Roman" w:hAnsi="Times New Roman"/>
          <w:szCs w:val="24"/>
          <w:highlight w:val="white"/>
        </w:rPr>
        <w:t>Network Models of Organizational Routines: Tracing Associations Between Actions</w:t>
      </w:r>
      <w:r w:rsidRPr="00797442">
        <w:rPr>
          <w:rFonts w:ascii="Times New Roman" w:hAnsi="Times New Roman"/>
          <w:szCs w:val="24"/>
        </w:rPr>
        <w:t xml:space="preserve">, in S. Jain and R. Mir (Eds), </w:t>
      </w:r>
      <w:r w:rsidRPr="00797442">
        <w:rPr>
          <w:rFonts w:ascii="Times New Roman" w:hAnsi="Times New Roman"/>
          <w:i/>
          <w:szCs w:val="24"/>
          <w:highlight w:val="white"/>
        </w:rPr>
        <w:t>Routledge Companion to Qualitative Research in Organization Studies</w:t>
      </w:r>
      <w:r w:rsidR="008B74B3">
        <w:rPr>
          <w:rFonts w:ascii="Times New Roman" w:hAnsi="Times New Roman"/>
          <w:b/>
          <w:szCs w:val="24"/>
        </w:rPr>
        <w:t xml:space="preserve">. </w:t>
      </w:r>
    </w:p>
    <w:p w14:paraId="2AD0FEED" w14:textId="77777777" w:rsidR="00843002" w:rsidRPr="00843002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843002">
        <w:rPr>
          <w:rFonts w:ascii="Times New Roman" w:hAnsi="Times New Roman"/>
          <w:szCs w:val="24"/>
          <w:lang w:eastAsia="ja-JP"/>
        </w:rPr>
        <w:t>Pentland, B. T. (</w:t>
      </w:r>
      <w:r w:rsidR="00A34C75" w:rsidRPr="00843002">
        <w:rPr>
          <w:rFonts w:ascii="Times New Roman" w:hAnsi="Times New Roman"/>
          <w:szCs w:val="24"/>
          <w:lang w:eastAsia="ja-JP"/>
        </w:rPr>
        <w:t>2016</w:t>
      </w:r>
      <w:r w:rsidRPr="00843002">
        <w:rPr>
          <w:rFonts w:ascii="Times New Roman" w:hAnsi="Times New Roman"/>
          <w:szCs w:val="24"/>
          <w:lang w:eastAsia="ja-JP"/>
        </w:rPr>
        <w:t xml:space="preserve">) “Risk and routine in the digitized world,”  in </w:t>
      </w:r>
      <w:r w:rsidRPr="00843002">
        <w:rPr>
          <w:rFonts w:ascii="Times New Roman" w:hAnsi="Times New Roman"/>
          <w:i/>
          <w:iCs/>
          <w:szCs w:val="24"/>
        </w:rPr>
        <w:t xml:space="preserve">Riskwork: The Everyday Life of Risk Management </w:t>
      </w:r>
      <w:r w:rsidRPr="00843002">
        <w:rPr>
          <w:rFonts w:ascii="Times New Roman" w:hAnsi="Times New Roman"/>
          <w:szCs w:val="24"/>
        </w:rPr>
        <w:t>(M. K. Power, Ed.), Oxford University Press.</w:t>
      </w:r>
      <w:r w:rsidR="00843002" w:rsidRPr="00843002">
        <w:rPr>
          <w:rFonts w:ascii="Times New Roman" w:hAnsi="Times New Roman"/>
          <w:szCs w:val="24"/>
        </w:rPr>
        <w:t xml:space="preserve"> </w:t>
      </w:r>
    </w:p>
    <w:p w14:paraId="6070FB3D" w14:textId="77777777" w:rsidR="00843002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843002">
        <w:rPr>
          <w:rFonts w:ascii="Times New Roman" w:hAnsi="Times New Roman"/>
          <w:lang w:eastAsia="ja-JP"/>
        </w:rPr>
        <w:t>Pentland, B. T., Hærem, T. (</w:t>
      </w:r>
      <w:r w:rsidR="002B0218" w:rsidRPr="00843002">
        <w:rPr>
          <w:rFonts w:ascii="Times New Roman" w:hAnsi="Times New Roman"/>
          <w:lang w:eastAsia="ja-JP"/>
        </w:rPr>
        <w:t>2015</w:t>
      </w:r>
      <w:r w:rsidRPr="00843002">
        <w:rPr>
          <w:rFonts w:ascii="Times New Roman" w:hAnsi="Times New Roman"/>
          <w:lang w:eastAsia="ja-JP"/>
        </w:rPr>
        <w:t>) “</w:t>
      </w:r>
      <w:bookmarkStart w:id="0" w:name="_Toc276933123"/>
      <w:r w:rsidRPr="00843002">
        <w:rPr>
          <w:rFonts w:ascii="Times New Roman" w:hAnsi="Times New Roman"/>
        </w:rPr>
        <w:t>Organizational Routines as Patterns of Action: Implications for Organizational Behavior</w:t>
      </w:r>
      <w:bookmarkEnd w:id="0"/>
      <w:r w:rsidRPr="00843002">
        <w:rPr>
          <w:rFonts w:ascii="Times New Roman" w:hAnsi="Times New Roman"/>
        </w:rPr>
        <w:t xml:space="preserve">,” </w:t>
      </w:r>
      <w:r w:rsidRPr="00843002">
        <w:rPr>
          <w:rFonts w:ascii="Times New Roman" w:hAnsi="Times New Roman"/>
          <w:i/>
        </w:rPr>
        <w:t>Annual Review of Organizational Psychology and Organizational Behavior</w:t>
      </w:r>
      <w:r w:rsidR="002B0218" w:rsidRPr="00843002">
        <w:rPr>
          <w:rFonts w:ascii="Times New Roman" w:hAnsi="Times New Roman"/>
          <w:i/>
        </w:rPr>
        <w:t>, Vol 2, 465-488.</w:t>
      </w:r>
      <w:r w:rsidRPr="00843002">
        <w:rPr>
          <w:rFonts w:ascii="Times New Roman" w:hAnsi="Times New Roman"/>
        </w:rPr>
        <w:t xml:space="preserve"> </w:t>
      </w:r>
    </w:p>
    <w:p w14:paraId="3D11F98A" w14:textId="018C3F1B" w:rsidR="002A591B" w:rsidRPr="00843002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843002">
        <w:rPr>
          <w:rFonts w:ascii="Times New Roman" w:hAnsi="Times New Roman"/>
          <w:lang w:val="en-GB" w:eastAsia="ja-JP"/>
        </w:rPr>
        <w:t>Pentland, B. T. and Jung, Eun Ju (</w:t>
      </w:r>
      <w:r w:rsidR="007632EB">
        <w:rPr>
          <w:rFonts w:ascii="Times New Roman" w:hAnsi="Times New Roman"/>
          <w:lang w:val="en-GB" w:eastAsia="ja-JP"/>
        </w:rPr>
        <w:t>2016</w:t>
      </w:r>
      <w:bookmarkStart w:id="1" w:name="_GoBack"/>
      <w:bookmarkEnd w:id="1"/>
      <w:r w:rsidRPr="00843002">
        <w:rPr>
          <w:rFonts w:ascii="Times New Roman" w:hAnsi="Times New Roman"/>
          <w:lang w:val="en-GB" w:eastAsia="ja-JP"/>
        </w:rPr>
        <w:t>) “Evolutionary and Revolutionary change in path dependent patterns of action”</w:t>
      </w:r>
      <w:r w:rsidRPr="00843002">
        <w:rPr>
          <w:rFonts w:ascii="Times New Roman" w:hAnsi="Times New Roman"/>
        </w:rPr>
        <w:t xml:space="preserve"> in </w:t>
      </w:r>
      <w:r w:rsidRPr="00843002">
        <w:rPr>
          <w:rFonts w:ascii="Times New Roman" w:hAnsi="Times New Roman"/>
          <w:i/>
        </w:rPr>
        <w:t>Organizational routines: A process perspective</w:t>
      </w:r>
      <w:r w:rsidRPr="00843002">
        <w:rPr>
          <w:rFonts w:ascii="Times New Roman" w:hAnsi="Times New Roman"/>
        </w:rPr>
        <w:t>. (C. Rerup, J. Howard-Grenville, and H. Tsoukas, Eds.), Oxford University Press.</w:t>
      </w:r>
    </w:p>
    <w:p w14:paraId="759EFFAB" w14:textId="77777777" w:rsidR="002A591B" w:rsidRPr="00B83A25" w:rsidRDefault="002A591B" w:rsidP="002A591B">
      <w:pPr>
        <w:pStyle w:val="Heading1"/>
        <w:numPr>
          <w:ilvl w:val="0"/>
          <w:numId w:val="13"/>
        </w:numPr>
        <w:rPr>
          <w:rFonts w:ascii="Times New Roman" w:hAnsi="Times New Roman"/>
          <w:b w:val="0"/>
          <w:lang w:val="en-GB" w:eastAsia="ja-JP"/>
        </w:rPr>
      </w:pPr>
      <w:r w:rsidRPr="00B83A25">
        <w:rPr>
          <w:rFonts w:ascii="Times New Roman" w:hAnsi="Times New Roman"/>
          <w:b w:val="0"/>
          <w:lang w:val="en-GB" w:eastAsia="ja-JP"/>
        </w:rPr>
        <w:t xml:space="preserve">Pentland, B. T. and Harminder Singh (2012) “Materiality: What are the consequences?” in P. Leonardi, B. Nardi and J. Kallinikos (Eds), </w:t>
      </w:r>
      <w:r w:rsidRPr="00B83A25">
        <w:rPr>
          <w:rFonts w:ascii="Times New Roman" w:hAnsi="Times New Roman"/>
          <w:b w:val="0"/>
          <w:i/>
          <w:lang w:val="en-GB" w:eastAsia="ja-JP"/>
        </w:rPr>
        <w:t xml:space="preserve">Materiality and Organizing, </w:t>
      </w:r>
      <w:r w:rsidRPr="00B83A25">
        <w:rPr>
          <w:rFonts w:ascii="Times New Roman" w:hAnsi="Times New Roman"/>
          <w:b w:val="0"/>
          <w:lang w:val="en-GB" w:eastAsia="ja-JP"/>
        </w:rPr>
        <w:t>Oxford University Press.</w:t>
      </w:r>
    </w:p>
    <w:p w14:paraId="6FC32978" w14:textId="77777777" w:rsidR="002A591B" w:rsidRPr="00B83A25" w:rsidRDefault="002A591B" w:rsidP="002A591B">
      <w:pPr>
        <w:pStyle w:val="Heading1"/>
        <w:numPr>
          <w:ilvl w:val="0"/>
          <w:numId w:val="13"/>
        </w:numPr>
        <w:rPr>
          <w:rFonts w:ascii="Times New Roman" w:eastAsia="MS Mincho" w:hAnsi="Times New Roman"/>
          <w:b w:val="0"/>
        </w:rPr>
      </w:pPr>
      <w:r w:rsidRPr="00B83A25">
        <w:rPr>
          <w:rFonts w:ascii="Times New Roman" w:hAnsi="Times New Roman"/>
          <w:b w:val="0"/>
          <w:lang w:val="en-GB" w:eastAsia="ja-JP"/>
        </w:rPr>
        <w:t>Pentland</w:t>
      </w:r>
      <w:r w:rsidRPr="00B83A25">
        <w:rPr>
          <w:rFonts w:ascii="Times New Roman" w:hAnsi="Times New Roman"/>
          <w:b w:val="0"/>
          <w:vertAlign w:val="superscript"/>
          <w:lang w:val="en-GB" w:eastAsia="ja-JP"/>
        </w:rPr>
        <w:t xml:space="preserve">, </w:t>
      </w:r>
      <w:r w:rsidRPr="00B83A25">
        <w:rPr>
          <w:rFonts w:ascii="Times New Roman" w:hAnsi="Times New Roman"/>
          <w:b w:val="0"/>
          <w:lang w:val="en-GB" w:eastAsia="ja-JP"/>
        </w:rPr>
        <w:t>B, T. Haerem and D. Hillison</w:t>
      </w:r>
      <w:r w:rsidRPr="00B83A25">
        <w:rPr>
          <w:rFonts w:ascii="Times New Roman" w:hAnsi="Times New Roman"/>
          <w:b w:val="0"/>
          <w:vertAlign w:val="superscript"/>
          <w:lang w:val="en-GB" w:eastAsia="ja-JP"/>
        </w:rPr>
        <w:t xml:space="preserve"> </w:t>
      </w:r>
      <w:r w:rsidRPr="00B83A25">
        <w:rPr>
          <w:rFonts w:ascii="Times New Roman" w:hAnsi="Times New Roman"/>
          <w:b w:val="0"/>
          <w:lang w:val="en-GB"/>
        </w:rPr>
        <w:t xml:space="preserve"> (</w:t>
      </w:r>
      <w:r w:rsidRPr="00B83A25">
        <w:rPr>
          <w:rFonts w:ascii="Times New Roman" w:eastAsia="MS Mincho" w:hAnsi="Times New Roman"/>
          <w:b w:val="0"/>
        </w:rPr>
        <w:t>2009</w:t>
      </w:r>
      <w:r w:rsidRPr="00B83A25">
        <w:rPr>
          <w:rFonts w:ascii="Times New Roman" w:hAnsi="Times New Roman"/>
          <w:b w:val="0"/>
          <w:lang w:val="en-GB"/>
        </w:rPr>
        <w:t>)  “Using workflow data to explore the structure of an organizational routine</w:t>
      </w:r>
      <w:r w:rsidRPr="00B83A25">
        <w:rPr>
          <w:rFonts w:ascii="Times New Roman" w:eastAsia="MS Mincho" w:hAnsi="Times New Roman"/>
          <w:b w:val="0"/>
        </w:rPr>
        <w:t xml:space="preserve">” in M. Becker and N. Lazaric (Eds), </w:t>
      </w:r>
      <w:r w:rsidRPr="00B83A25">
        <w:rPr>
          <w:rFonts w:ascii="Times New Roman" w:eastAsia="MS Mincho" w:hAnsi="Times New Roman"/>
          <w:b w:val="0"/>
          <w:i/>
        </w:rPr>
        <w:t>Organizational routines: Advancing empirical research</w:t>
      </w:r>
      <w:r w:rsidRPr="00B83A25">
        <w:rPr>
          <w:rFonts w:ascii="Times New Roman" w:eastAsia="MS Mincho" w:hAnsi="Times New Roman"/>
          <w:b w:val="0"/>
        </w:rPr>
        <w:t>,</w:t>
      </w:r>
      <w:r w:rsidRPr="00B83A25">
        <w:rPr>
          <w:rFonts w:ascii="Times New Roman" w:hAnsi="Times New Roman"/>
          <w:b w:val="0"/>
        </w:rPr>
        <w:t xml:space="preserve"> </w:t>
      </w:r>
      <w:r w:rsidRPr="00B83A25">
        <w:rPr>
          <w:rFonts w:ascii="Times New Roman" w:eastAsia="MS Mincho" w:hAnsi="Times New Roman"/>
          <w:b w:val="0"/>
        </w:rPr>
        <w:t xml:space="preserve">  Edward Elgar, Cheltenham (UK), p. 47-67. </w:t>
      </w:r>
    </w:p>
    <w:p w14:paraId="2D1AE598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eastAsia="MS Mincho" w:hAnsi="Times New Roman"/>
        </w:rPr>
      </w:pPr>
      <w:r w:rsidRPr="00B83A25">
        <w:rPr>
          <w:rFonts w:ascii="Times New Roman" w:eastAsia="MS Mincho" w:hAnsi="Times New Roman"/>
        </w:rPr>
        <w:t>Feldman, M.S. and Pentland, B.T. (2008) “Issues in Empirical field studies</w:t>
      </w:r>
      <w:r w:rsidRPr="00B83A25">
        <w:rPr>
          <w:rFonts w:ascii="Times New Roman" w:eastAsia="MS Mincho" w:hAnsi="Times New Roman"/>
        </w:rPr>
        <w:br/>
        <w:t xml:space="preserve"> of Organizational Routines” </w:t>
      </w:r>
      <w:r w:rsidRPr="00B83A25">
        <w:rPr>
          <w:rFonts w:ascii="Times New Roman" w:eastAsia="MS Mincho" w:hAnsi="Times New Roman"/>
          <w:i/>
        </w:rPr>
        <w:t>Handbook of Organizational Routines</w:t>
      </w:r>
      <w:r w:rsidRPr="00B83A25">
        <w:rPr>
          <w:rFonts w:ascii="Times New Roman" w:eastAsia="MS Mincho" w:hAnsi="Times New Roman"/>
        </w:rPr>
        <w:t xml:space="preserve">, M. Becker (Ed). </w:t>
      </w:r>
      <w:r w:rsidRPr="00B83A25">
        <w:rPr>
          <w:rFonts w:ascii="Times New Roman" w:hAnsi="Times New Roman"/>
        </w:rPr>
        <w:t>Cheltenham: Edward Elgar: 281-300.</w:t>
      </w:r>
    </w:p>
    <w:p w14:paraId="7BE6BB93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eastAsia="MS Mincho" w:hAnsi="Times New Roman"/>
        </w:rPr>
        <w:t xml:space="preserve">Feldman, M.S. and Pentland, B.T. (2008) “Routine dynamics” </w:t>
      </w:r>
      <w:r w:rsidRPr="00B83A25">
        <w:rPr>
          <w:rFonts w:ascii="Times New Roman" w:hAnsi="Times New Roman"/>
        </w:rPr>
        <w:t xml:space="preserve">In David Barry &amp; Hans Hansen (Eds.) Handbook of New and Emerging Approaches to Management and Organization. Thousand Oaks, CA: Sage: 302-315. </w:t>
      </w:r>
    </w:p>
    <w:p w14:paraId="5DB701EB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eastAsia="MS Mincho" w:hAnsi="Times New Roman"/>
          <w:szCs w:val="24"/>
        </w:rPr>
      </w:pPr>
      <w:r w:rsidRPr="00B83A25">
        <w:rPr>
          <w:rFonts w:ascii="Times New Roman" w:eastAsia="MS Mincho" w:hAnsi="Times New Roman"/>
          <w:szCs w:val="24"/>
        </w:rPr>
        <w:t xml:space="preserve">Feldman, M.S. and Pentland, B.T. (2008) “Organizational Routines” </w:t>
      </w:r>
      <w:r w:rsidRPr="00B83A25">
        <w:rPr>
          <w:rFonts w:ascii="Times New Roman" w:hAnsi="Times New Roman"/>
          <w:i/>
          <w:iCs/>
          <w:szCs w:val="24"/>
        </w:rPr>
        <w:t>International Encyclopedia of Organization Studies,</w:t>
      </w:r>
      <w:r w:rsidRPr="00B83A25">
        <w:rPr>
          <w:rFonts w:ascii="Times New Roman" w:hAnsi="Times New Roman"/>
          <w:iCs/>
          <w:szCs w:val="24"/>
        </w:rPr>
        <w:t xml:space="preserve"> Stuart Clegg and James Bailey, (Eds.) Thousand Oaks, CA: Sage. </w:t>
      </w:r>
    </w:p>
    <w:p w14:paraId="50D1769A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eastAsia="MS Mincho" w:hAnsi="Times New Roman"/>
        </w:rPr>
      </w:pPr>
      <w:r w:rsidRPr="00B83A25">
        <w:rPr>
          <w:rFonts w:ascii="Times New Roman" w:eastAsia="MS Mincho" w:hAnsi="Times New Roman"/>
        </w:rPr>
        <w:t>Pentland, B. T. (2007) “</w:t>
      </w:r>
      <w:r w:rsidRPr="00B83A25">
        <w:rPr>
          <w:rFonts w:ascii="Times New Roman" w:hAnsi="Times New Roman"/>
        </w:rPr>
        <w:t xml:space="preserve">Ecological Models of Inter-Organizational Routines in Electronic Commerce” in </w:t>
      </w:r>
      <w:r w:rsidRPr="00B83A25">
        <w:rPr>
          <w:rFonts w:ascii="Times New Roman" w:hAnsi="Times New Roman"/>
          <w:i/>
        </w:rPr>
        <w:t>Handbook of Information Technology in Organizations and Electronic Markets</w:t>
      </w:r>
      <w:r w:rsidRPr="00B83A25">
        <w:rPr>
          <w:rFonts w:ascii="Times New Roman" w:hAnsi="Times New Roman"/>
        </w:rPr>
        <w:t xml:space="preserve">, Edited by A. Salazar and S. Sawyer, World Scientific Press. </w:t>
      </w:r>
    </w:p>
    <w:p w14:paraId="0EBFD0CF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eastAsia="MS Mincho" w:hAnsi="Times New Roman"/>
        </w:rPr>
      </w:pPr>
      <w:r w:rsidRPr="00B83A25">
        <w:rPr>
          <w:rFonts w:ascii="Times New Roman" w:hAnsi="Times New Roman"/>
        </w:rPr>
        <w:lastRenderedPageBreak/>
        <w:t xml:space="preserve">Feldman and Pentland </w:t>
      </w:r>
      <w:r w:rsidRPr="00B83A25">
        <w:rPr>
          <w:rFonts w:ascii="Times New Roman" w:hAnsi="Times New Roman"/>
          <w:szCs w:val="27"/>
        </w:rPr>
        <w:t>(2006)</w:t>
      </w:r>
      <w:r w:rsidRPr="00B83A25">
        <w:rPr>
          <w:rFonts w:ascii="Times New Roman" w:hAnsi="Times New Roman"/>
        </w:rPr>
        <w:t xml:space="preserve"> “Reconceptualizing Organizational Routines as a Source of Flexibility and Change” In Nooteboom, B. (Ed).</w:t>
      </w:r>
      <w:r w:rsidRPr="00B83A25">
        <w:rPr>
          <w:rFonts w:ascii="Times New Roman" w:hAnsi="Times New Roman"/>
          <w:i/>
        </w:rPr>
        <w:t xml:space="preserve"> Knowledge and Learning In The Firm, Vol 2</w:t>
      </w:r>
      <w:r w:rsidRPr="00B83A25">
        <w:rPr>
          <w:rFonts w:ascii="Times New Roman" w:hAnsi="Times New Roman"/>
        </w:rPr>
        <w:t xml:space="preserve">, Edward Elgar, </w:t>
      </w:r>
      <w:r w:rsidRPr="00B83A25">
        <w:rPr>
          <w:rFonts w:ascii="Times New Roman" w:eastAsia="MS Mincho" w:hAnsi="Times New Roman"/>
        </w:rPr>
        <w:t xml:space="preserve">Cheltenham (UK). </w:t>
      </w:r>
      <w:r w:rsidRPr="00B83A25">
        <w:rPr>
          <w:rFonts w:ascii="Times New Roman" w:hAnsi="Times New Roman"/>
        </w:rPr>
        <w:t xml:space="preserve">(Reprinted from </w:t>
      </w:r>
      <w:r w:rsidRPr="00B83A25">
        <w:rPr>
          <w:rFonts w:ascii="Times New Roman" w:hAnsi="Times New Roman"/>
          <w:i/>
        </w:rPr>
        <w:t>ASQ</w:t>
      </w:r>
      <w:r w:rsidRPr="00B83A25">
        <w:rPr>
          <w:rFonts w:ascii="Times New Roman" w:hAnsi="Times New Roman"/>
        </w:rPr>
        <w:t xml:space="preserve"> 2003)</w:t>
      </w:r>
    </w:p>
    <w:p w14:paraId="6FBA4706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Feldman, Martha and Brian Pentland (2005) “Organizational Routines and the Macro-Actor” In B. Czarniawska and T. Hernes (Eds.) </w:t>
      </w:r>
      <w:r w:rsidRPr="00B83A25">
        <w:rPr>
          <w:rFonts w:ascii="Times New Roman" w:hAnsi="Times New Roman"/>
          <w:i/>
        </w:rPr>
        <w:t>Actor-Network theory and organizing</w:t>
      </w:r>
      <w:r w:rsidRPr="00B83A25">
        <w:rPr>
          <w:rFonts w:ascii="Times New Roman" w:hAnsi="Times New Roman"/>
        </w:rPr>
        <w:t>. Stockholm: Liber and CBS Press. (p. 91-111)</w:t>
      </w:r>
    </w:p>
    <w:p w14:paraId="5843A95D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Pentland, B. T.  (2005) "Getting Comfortable with the Numbers: Auditing and the Micro-production of Macro-order” In Peter Moizer, Kevin Keasey, Steve Thompson, and Mike Wright (Eds.) </w:t>
      </w:r>
      <w:r w:rsidRPr="00B83A25">
        <w:rPr>
          <w:rFonts w:ascii="Times New Roman" w:hAnsi="Times New Roman"/>
          <w:i/>
          <w:iCs/>
        </w:rPr>
        <w:t xml:space="preserve">Governance and Auditing, </w:t>
      </w:r>
      <w:r w:rsidRPr="00B83A25">
        <w:rPr>
          <w:rFonts w:ascii="Times New Roman" w:hAnsi="Times New Roman"/>
        </w:rPr>
        <w:t xml:space="preserve">Elsevier,  London.  </w:t>
      </w:r>
      <w:r w:rsidRPr="00B83A25">
        <w:rPr>
          <w:rFonts w:ascii="Times New Roman" w:hAnsi="Times New Roman"/>
          <w:iCs/>
        </w:rPr>
        <w:t xml:space="preserve">  (Reprinted from Pentland, 1993).</w:t>
      </w:r>
    </w:p>
    <w:p w14:paraId="36C53C1D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  <w:iCs/>
        </w:rPr>
      </w:pPr>
      <w:r w:rsidRPr="00B83A25">
        <w:rPr>
          <w:rFonts w:ascii="Times New Roman" w:hAnsi="Times New Roman"/>
        </w:rPr>
        <w:t>Pentland, B. T. (2003) "Grammatical Models of Organizational Processes"</w:t>
      </w:r>
      <w:r w:rsidRPr="00B83A25">
        <w:rPr>
          <w:rFonts w:ascii="Times New Roman" w:hAnsi="Times New Roman"/>
          <w:i/>
        </w:rPr>
        <w:t xml:space="preserve"> </w:t>
      </w:r>
      <w:r w:rsidRPr="00B83A25">
        <w:rPr>
          <w:rFonts w:ascii="Times New Roman" w:hAnsi="Times New Roman"/>
          <w:iCs/>
        </w:rPr>
        <w:t xml:space="preserve">In Malone, Herman and Crowston (Eds.), </w:t>
      </w:r>
      <w:r w:rsidRPr="00B83A25">
        <w:rPr>
          <w:rFonts w:ascii="Times New Roman" w:hAnsi="Times New Roman"/>
          <w:i/>
          <w:iCs/>
        </w:rPr>
        <w:t>Organizing Business Knowledge:  The MIT Process Handbook</w:t>
      </w:r>
      <w:r w:rsidRPr="00B83A25">
        <w:rPr>
          <w:rFonts w:ascii="Times New Roman" w:hAnsi="Times New Roman"/>
          <w:iCs/>
        </w:rPr>
        <w:t>.   Stanford, CA:  Stanford University Press.  (Reprinted from Pentland, 1995).</w:t>
      </w:r>
    </w:p>
    <w:p w14:paraId="479FEA85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M.J. Chung, P. Kwon, B.T. Pentland (2003) “Design and Manufacturing Process Management in a Supply Chain Environment” In Vittal Prabhu and Sounder Kumara (Eds), </w:t>
      </w:r>
      <w:r w:rsidRPr="00B83A25">
        <w:rPr>
          <w:rFonts w:ascii="Times New Roman" w:hAnsi="Times New Roman"/>
          <w:i/>
          <w:iCs/>
        </w:rPr>
        <w:t>Scalable Enterprise Systems Research</w:t>
      </w:r>
      <w:r w:rsidRPr="00B83A25">
        <w:rPr>
          <w:rFonts w:ascii="Times New Roman" w:hAnsi="Times New Roman"/>
          <w:u w:val="single"/>
        </w:rPr>
        <w:t xml:space="preserve">. </w:t>
      </w:r>
      <w:r w:rsidRPr="00B83A25">
        <w:rPr>
          <w:rFonts w:ascii="Times New Roman" w:hAnsi="Times New Roman"/>
        </w:rPr>
        <w:t xml:space="preserve"> Kluwer Academic Publishers, Boston. pp. 33-64.</w:t>
      </w:r>
    </w:p>
    <w:p w14:paraId="5CF4BCD1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Pentland, B. T. (2001) “Big Brother Goes Portable: Enduser Computing in the Internal Revenue Service” in J. Yates and J. Van Maanen, (Eds.), </w:t>
      </w:r>
      <w:r w:rsidRPr="00B83A25">
        <w:rPr>
          <w:rFonts w:ascii="Times New Roman" w:hAnsi="Times New Roman"/>
          <w:i/>
        </w:rPr>
        <w:t xml:space="preserve">Information Technology and Organizational Transformation, </w:t>
      </w:r>
      <w:r w:rsidRPr="00B83A25">
        <w:rPr>
          <w:rFonts w:ascii="Times New Roman" w:hAnsi="Times New Roman"/>
        </w:rPr>
        <w:t xml:space="preserve"> Thousand Oaks, CA: Sage. pp.185-204.</w:t>
      </w:r>
    </w:p>
    <w:p w14:paraId="33FC8939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Pentland, B. T. (1999) “Organizations as Networks of Action” in J. Baum and B. McKelvey, (Eds.), </w:t>
      </w:r>
      <w:r w:rsidRPr="00B83A25">
        <w:rPr>
          <w:rFonts w:ascii="Times New Roman" w:hAnsi="Times New Roman"/>
          <w:i/>
        </w:rPr>
        <w:t xml:space="preserve">Variations in Organization Science: In Honor of Donald T. Campbell,  </w:t>
      </w:r>
      <w:r w:rsidRPr="00B83A25">
        <w:rPr>
          <w:rFonts w:ascii="Times New Roman" w:hAnsi="Times New Roman"/>
        </w:rPr>
        <w:t>Thousand Oaks, CA: Sage., pp. 237-253.</w:t>
      </w:r>
    </w:p>
    <w:p w14:paraId="7A292DBD" w14:textId="77777777" w:rsidR="002A591B" w:rsidRPr="00B83A25" w:rsidRDefault="002A591B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Pentland, B. T. (1997) “Bleeding Edge Epistemology: Practical Problem Solving in Software Support Hot Lines” in Barley, S.R. &amp; Orr, J.E. </w:t>
      </w:r>
      <w:r w:rsidRPr="00B83A25">
        <w:rPr>
          <w:rFonts w:ascii="Times New Roman" w:hAnsi="Times New Roman"/>
          <w:i/>
        </w:rPr>
        <w:t>Between Craft and Science: Technical Work in U.S. Settings</w:t>
      </w:r>
      <w:r w:rsidRPr="00B83A25">
        <w:rPr>
          <w:rFonts w:ascii="Times New Roman" w:hAnsi="Times New Roman"/>
        </w:rPr>
        <w:t xml:space="preserve">  Ithaca, NY: ILR Press, 1997.   </w:t>
      </w:r>
    </w:p>
    <w:p w14:paraId="18CCAA4B" w14:textId="77777777" w:rsidR="002A591B" w:rsidRPr="00B83A25" w:rsidRDefault="002A591B" w:rsidP="002A591B">
      <w:pPr>
        <w:numPr>
          <w:ilvl w:val="0"/>
          <w:numId w:val="13"/>
        </w:numPr>
        <w:ind w:right="-180"/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Van Maanen, J. &amp; Pentland, B. T. “Cops and Auditors: The Rhetoric of Records.” In Sitkin, Sim B. &amp; Robert J. Bies (Eds.), </w:t>
      </w:r>
      <w:r w:rsidRPr="00B83A25">
        <w:rPr>
          <w:rFonts w:ascii="Times New Roman" w:hAnsi="Times New Roman"/>
          <w:i/>
        </w:rPr>
        <w:t>The Legalistic Organization</w:t>
      </w:r>
      <w:r w:rsidRPr="00B83A25">
        <w:rPr>
          <w:rFonts w:ascii="Times New Roman" w:hAnsi="Times New Roman"/>
        </w:rPr>
        <w:t>, Beverly Hills: Sage, 1994, pp. 53-90.</w:t>
      </w:r>
    </w:p>
    <w:p w14:paraId="35A0BA4F" w14:textId="0126F045" w:rsidR="00843002" w:rsidRPr="00843002" w:rsidRDefault="002A591B" w:rsidP="002A591B">
      <w:pPr>
        <w:numPr>
          <w:ilvl w:val="0"/>
          <w:numId w:val="13"/>
        </w:numPr>
        <w:rPr>
          <w:rFonts w:ascii="Times New Roman" w:hAnsi="Times New Roman"/>
          <w:i/>
        </w:rPr>
      </w:pPr>
      <w:r w:rsidRPr="00A82953">
        <w:rPr>
          <w:rFonts w:ascii="Times New Roman" w:hAnsi="Times New Roman"/>
        </w:rPr>
        <w:t>Pentlan</w:t>
      </w:r>
      <w:r w:rsidRPr="00B83A25">
        <w:rPr>
          <w:rFonts w:ascii="Times New Roman" w:hAnsi="Times New Roman"/>
        </w:rPr>
        <w:t xml:space="preserve">d, B. T. “The Implementation of End User Computing in the Internal Revenue Service.” in Thomas J. Allen and Scott Morton, Michael S. (Eds.) </w:t>
      </w:r>
      <w:r w:rsidRPr="00B83A25">
        <w:rPr>
          <w:rFonts w:ascii="Times New Roman" w:hAnsi="Times New Roman"/>
          <w:i/>
        </w:rPr>
        <w:t>Information Technology and the Corporation of the 1990s</w:t>
      </w:r>
      <w:r w:rsidRPr="00B83A25">
        <w:rPr>
          <w:rFonts w:ascii="Times New Roman" w:hAnsi="Times New Roman"/>
        </w:rPr>
        <w:t>, New York: Oxford University Press, 1994.</w:t>
      </w:r>
    </w:p>
    <w:p w14:paraId="4DDC40D6" w14:textId="77777777" w:rsidR="00843002" w:rsidRDefault="00843002" w:rsidP="00074525">
      <w:pPr>
        <w:ind w:left="0" w:firstLine="0"/>
        <w:rPr>
          <w:rFonts w:ascii="Times New Roman" w:hAnsi="Times New Roman"/>
          <w:b/>
          <w:szCs w:val="24"/>
        </w:rPr>
      </w:pPr>
    </w:p>
    <w:p w14:paraId="0A6B80A6" w14:textId="08E24231" w:rsidR="00A34C75" w:rsidRPr="00D17A13" w:rsidRDefault="00074525" w:rsidP="00D17A13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Peer Reviewed Publications in International Conference Proceedings</w:t>
      </w:r>
      <w:r w:rsidR="002A591B">
        <w:rPr>
          <w:rFonts w:ascii="Times New Roman" w:hAnsi="Times New Roman"/>
          <w:b/>
          <w:szCs w:val="24"/>
        </w:rPr>
        <w:t xml:space="preserve"> </w:t>
      </w:r>
      <w:r w:rsidR="00D17A13">
        <w:rPr>
          <w:rFonts w:ascii="Times New Roman" w:hAnsi="Times New Roman"/>
          <w:b/>
          <w:szCs w:val="24"/>
        </w:rPr>
        <w:br/>
      </w:r>
    </w:p>
    <w:p w14:paraId="60054AF3" w14:textId="69F40045" w:rsidR="0053596E" w:rsidRPr="0053596E" w:rsidRDefault="0046075C" w:rsidP="0053596E">
      <w:pPr>
        <w:pStyle w:val="ListParagraph"/>
        <w:numPr>
          <w:ilvl w:val="0"/>
          <w:numId w:val="13"/>
        </w:numPr>
        <w:spacing w:before="0" w:after="240"/>
        <w:rPr>
          <w:szCs w:val="24"/>
        </w:rPr>
      </w:pPr>
      <w:r w:rsidRPr="00B83A25">
        <w:rPr>
          <w:rFonts w:ascii="Times New Roman" w:hAnsi="Times New Roman"/>
          <w:szCs w:val="24"/>
        </w:rPr>
        <w:t xml:space="preserve">Pentland, B.T., Recker, J. and </w:t>
      </w:r>
      <w:r>
        <w:rPr>
          <w:rFonts w:ascii="Times New Roman" w:hAnsi="Times New Roman"/>
          <w:szCs w:val="24"/>
        </w:rPr>
        <w:t>Kim, I</w:t>
      </w:r>
      <w:r w:rsidRPr="00B83A25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(2017) </w:t>
      </w:r>
      <w:r>
        <w:rPr>
          <w:rFonts w:eastAsia="SimSun"/>
        </w:rPr>
        <w:t xml:space="preserve">Capturing reality in flight? Empirical tools for strong process theory, </w:t>
      </w:r>
      <w:r w:rsidRPr="007047D9">
        <w:rPr>
          <w:rFonts w:ascii="Times New Roman" w:hAnsi="Times New Roman"/>
          <w:i/>
          <w:szCs w:val="24"/>
        </w:rPr>
        <w:t>Thirty Eig</w:t>
      </w:r>
      <w:r w:rsidR="0053596E" w:rsidRPr="007047D9">
        <w:rPr>
          <w:rFonts w:ascii="Times New Roman" w:hAnsi="Times New Roman"/>
          <w:i/>
          <w:szCs w:val="24"/>
        </w:rPr>
        <w:t>h</w:t>
      </w:r>
      <w:r w:rsidRPr="007047D9">
        <w:rPr>
          <w:rFonts w:ascii="Times New Roman" w:hAnsi="Times New Roman"/>
          <w:i/>
          <w:szCs w:val="24"/>
        </w:rPr>
        <w:t>th International Conference on Information Systems</w:t>
      </w:r>
      <w:r w:rsidRPr="00B83A2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Seoul, South Korea</w:t>
      </w:r>
      <w:r w:rsidRPr="00B83A25">
        <w:rPr>
          <w:rFonts w:ascii="Times New Roman" w:hAnsi="Times New Roman"/>
          <w:szCs w:val="24"/>
        </w:rPr>
        <w:t>.</w:t>
      </w:r>
      <w:r w:rsidR="0053596E">
        <w:rPr>
          <w:rFonts w:ascii="Times New Roman" w:hAnsi="Times New Roman"/>
          <w:szCs w:val="24"/>
        </w:rPr>
        <w:br/>
      </w:r>
    </w:p>
    <w:p w14:paraId="2BA3470C" w14:textId="1C84AF7C" w:rsidR="0046075C" w:rsidRPr="0053596E" w:rsidRDefault="0053596E" w:rsidP="0053596E">
      <w:pPr>
        <w:pStyle w:val="ListParagraph"/>
        <w:numPr>
          <w:ilvl w:val="0"/>
          <w:numId w:val="13"/>
        </w:numPr>
        <w:spacing w:before="0" w:after="240"/>
      </w:pPr>
      <w:r w:rsidRPr="0053596E">
        <w:rPr>
          <w:rFonts w:cs="Arial"/>
          <w:color w:val="222222"/>
          <w:shd w:val="clear" w:color="auto" w:fill="FFFFFF"/>
        </w:rPr>
        <w:t>Hansson, M., Pentland, B. T., &amp; Haerem, T. (2017). Identifying Mid-Range Patterns of Action: Tools for the Analysis of Organizational Routines. In </w:t>
      </w:r>
      <w:r w:rsidRPr="0053596E">
        <w:rPr>
          <w:rFonts w:cs="Arial"/>
          <w:i/>
          <w:iCs/>
          <w:color w:val="222222"/>
          <w:shd w:val="clear" w:color="auto" w:fill="FFFFFF"/>
        </w:rPr>
        <w:t xml:space="preserve">Academy of Management </w:t>
      </w:r>
      <w:r w:rsidRPr="0053596E">
        <w:rPr>
          <w:rFonts w:cs="Arial"/>
          <w:i/>
          <w:iCs/>
          <w:color w:val="222222"/>
          <w:shd w:val="clear" w:color="auto" w:fill="FFFFFF"/>
        </w:rPr>
        <w:lastRenderedPageBreak/>
        <w:t>Proceedings</w:t>
      </w:r>
      <w:r w:rsidRPr="0053596E">
        <w:rPr>
          <w:rFonts w:cs="Arial"/>
          <w:color w:val="222222"/>
          <w:shd w:val="clear" w:color="auto" w:fill="FFFFFF"/>
        </w:rPr>
        <w:t xml:space="preserve"> (Vol. 2017, No. 1, p. 11476). Academy of Management. doi: </w:t>
      </w:r>
      <w:r w:rsidRPr="0053596E">
        <w:rPr>
          <w:rFonts w:cs="Arial"/>
          <w:bCs/>
          <w:color w:val="333300"/>
          <w:shd w:val="clear" w:color="auto" w:fill="FFFFFF"/>
        </w:rPr>
        <w:t>10.5465/AMBPP.2017.11476abstract</w:t>
      </w:r>
    </w:p>
    <w:p w14:paraId="7C8D196F" w14:textId="31E97219" w:rsidR="00655048" w:rsidRPr="0046075C" w:rsidRDefault="00655048" w:rsidP="002A591B">
      <w:pPr>
        <w:pStyle w:val="ListParagraph"/>
        <w:numPr>
          <w:ilvl w:val="0"/>
          <w:numId w:val="13"/>
        </w:numPr>
        <w:spacing w:before="0"/>
        <w:rPr>
          <w:szCs w:val="24"/>
        </w:rPr>
      </w:pPr>
      <w:r w:rsidRPr="0046075C">
        <w:rPr>
          <w:rFonts w:cs="Arial"/>
          <w:color w:val="222222"/>
          <w:szCs w:val="24"/>
          <w:shd w:val="clear" w:color="auto" w:fill="FFFFFF"/>
        </w:rPr>
        <w:t>Ryan, J. L., Pinto, D., Pentland, A. P., &amp; Pentland, B. T. (2016) Complexity thermometer: Unraveling complexity of clinic process. </w:t>
      </w:r>
      <w:r w:rsidRPr="0046075C">
        <w:rPr>
          <w:rFonts w:cs="Arial"/>
          <w:i/>
          <w:iCs/>
          <w:color w:val="222222"/>
          <w:szCs w:val="24"/>
          <w:shd w:val="clear" w:color="auto" w:fill="FFFFFF"/>
        </w:rPr>
        <w:t>Journal of Investigative Dermatology</w:t>
      </w:r>
      <w:r w:rsidRPr="0046075C">
        <w:rPr>
          <w:rFonts w:cs="Arial"/>
          <w:color w:val="222222"/>
          <w:szCs w:val="24"/>
          <w:shd w:val="clear" w:color="auto" w:fill="FFFFFF"/>
        </w:rPr>
        <w:t>, </w:t>
      </w:r>
      <w:r w:rsidRPr="0046075C">
        <w:rPr>
          <w:rFonts w:cs="Arial"/>
          <w:i/>
          <w:iCs/>
          <w:color w:val="222222"/>
          <w:szCs w:val="24"/>
          <w:shd w:val="clear" w:color="auto" w:fill="FFFFFF"/>
        </w:rPr>
        <w:t>136</w:t>
      </w:r>
      <w:r w:rsidRPr="0046075C">
        <w:rPr>
          <w:rFonts w:cs="Arial"/>
          <w:color w:val="222222"/>
          <w:szCs w:val="24"/>
          <w:shd w:val="clear" w:color="auto" w:fill="FFFFFF"/>
        </w:rPr>
        <w:t>(5), S26.</w:t>
      </w:r>
    </w:p>
    <w:p w14:paraId="77ECD81B" w14:textId="2590195E" w:rsidR="00A34C75" w:rsidRPr="00A34C75" w:rsidRDefault="00A34C7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  <w:szCs w:val="24"/>
        </w:rPr>
        <w:t xml:space="preserve">Pentland, B.T., Recker, J. and Wyner, G.  </w:t>
      </w:r>
      <w:r>
        <w:rPr>
          <w:rFonts w:ascii="Times New Roman" w:hAnsi="Times New Roman"/>
          <w:szCs w:val="24"/>
        </w:rPr>
        <w:t xml:space="preserve">(2016) </w:t>
      </w:r>
      <w:r>
        <w:rPr>
          <w:rFonts w:eastAsia="SimSun"/>
        </w:rPr>
        <w:t>Conceptualizing and Measuring I</w:t>
      </w:r>
      <w:r w:rsidRPr="0085461B">
        <w:rPr>
          <w:rFonts w:eastAsia="SimSun"/>
        </w:rPr>
        <w:t xml:space="preserve">nterdependence </w:t>
      </w:r>
      <w:r>
        <w:rPr>
          <w:rFonts w:eastAsia="SimSun"/>
        </w:rPr>
        <w:t xml:space="preserve">between Organizational Routines, </w:t>
      </w:r>
      <w:r w:rsidRPr="00B83A25">
        <w:rPr>
          <w:rFonts w:ascii="Times New Roman" w:hAnsi="Times New Roman"/>
          <w:szCs w:val="24"/>
        </w:rPr>
        <w:t xml:space="preserve">Thirty </w:t>
      </w:r>
      <w:r>
        <w:rPr>
          <w:rFonts w:ascii="Times New Roman" w:hAnsi="Times New Roman"/>
          <w:szCs w:val="24"/>
        </w:rPr>
        <w:t>Seventh</w:t>
      </w:r>
      <w:r w:rsidRPr="00B83A25">
        <w:rPr>
          <w:rFonts w:ascii="Times New Roman" w:hAnsi="Times New Roman"/>
          <w:szCs w:val="24"/>
        </w:rPr>
        <w:t xml:space="preserve"> International Conference on Information Systems,</w:t>
      </w:r>
      <w:r>
        <w:rPr>
          <w:rFonts w:ascii="Times New Roman" w:hAnsi="Times New Roman"/>
          <w:szCs w:val="24"/>
        </w:rPr>
        <w:t xml:space="preserve"> Dublin, Ireland</w:t>
      </w:r>
      <w:r w:rsidRPr="00B83A25">
        <w:rPr>
          <w:rFonts w:ascii="Times New Roman" w:hAnsi="Times New Roman"/>
          <w:szCs w:val="24"/>
        </w:rPr>
        <w:t>.</w:t>
      </w:r>
    </w:p>
    <w:p w14:paraId="07AE6217" w14:textId="77777777" w:rsidR="005172EA" w:rsidRPr="005172EA" w:rsidRDefault="005172EA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  <w:szCs w:val="24"/>
        </w:rPr>
        <w:t xml:space="preserve">Pentland, B.T., Recker, J. and Wyner, G.  </w:t>
      </w:r>
      <w:r>
        <w:rPr>
          <w:rFonts w:ascii="Times New Roman" w:hAnsi="Times New Roman"/>
          <w:szCs w:val="24"/>
        </w:rPr>
        <w:t xml:space="preserve">(2015) </w:t>
      </w:r>
      <w:r w:rsidRPr="00B83A25">
        <w:rPr>
          <w:rFonts w:ascii="Times New Roman" w:eastAsia="SimSun" w:hAnsi="Times New Roman"/>
        </w:rPr>
        <w:t xml:space="preserve">A thermometer for interdependence: Exploring patterns of interdependence using networks of affordances, </w:t>
      </w:r>
      <w:r w:rsidRPr="00B83A25">
        <w:rPr>
          <w:rFonts w:ascii="Times New Roman" w:hAnsi="Times New Roman"/>
          <w:szCs w:val="24"/>
        </w:rPr>
        <w:t xml:space="preserve">Thirty Sixth International Conference on Information Systems, </w:t>
      </w:r>
      <w:r w:rsidR="00BD7A4D">
        <w:rPr>
          <w:rFonts w:ascii="Times New Roman" w:hAnsi="Times New Roman"/>
          <w:szCs w:val="24"/>
        </w:rPr>
        <w:t>Ft. Worth</w:t>
      </w:r>
      <w:r w:rsidRPr="00B83A25">
        <w:rPr>
          <w:rFonts w:ascii="Times New Roman" w:hAnsi="Times New Roman"/>
          <w:szCs w:val="24"/>
        </w:rPr>
        <w:t>, TX.</w:t>
      </w:r>
    </w:p>
    <w:p w14:paraId="47F5C3CD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McKnight D. H., Liu, P. and Pentland, B.T. (2014) </w:t>
      </w:r>
      <w:r w:rsidRPr="00B83A25">
        <w:rPr>
          <w:rFonts w:ascii="Times New Roman" w:hAnsi="Times New Roman"/>
          <w:szCs w:val="24"/>
        </w:rPr>
        <w:t>A Cognitive Process Model of Trust Change, Thirty Fifth International Conference on Information Systems, Auckland, NZ.</w:t>
      </w:r>
    </w:p>
    <w:p w14:paraId="3A657932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Pentland, B.T., Haerem, T., Khaledi, H. (2014) </w:t>
      </w:r>
      <w:r w:rsidRPr="00B83A25">
        <w:rPr>
          <w:rFonts w:ascii="Times New Roman" w:eastAsia="SimSun" w:hAnsi="Times New Roman"/>
        </w:rPr>
        <w:t xml:space="preserve">Using action networks to detect change in repetitive patterns of action, </w:t>
      </w:r>
      <w:r w:rsidRPr="00B83A25">
        <w:rPr>
          <w:rFonts w:ascii="Times New Roman" w:hAnsi="Times New Roman"/>
          <w:szCs w:val="24"/>
        </w:rPr>
        <w:t>Thirty Fifth International Conference on Information Systems, Auckland, NZ</w:t>
      </w:r>
      <w:r w:rsidRPr="00B83A25">
        <w:rPr>
          <w:rFonts w:ascii="Times New Roman" w:hAnsi="Times New Roman"/>
        </w:rPr>
        <w:t>.</w:t>
      </w:r>
    </w:p>
    <w:p w14:paraId="61E75851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Pentland, B. T., Singh, H., and Yakura, E.K. (2012) “Does business process management technology have unintended firm-level consequences?” Thirty Third International Conference on Information Systems, Orlando. </w:t>
      </w:r>
    </w:p>
    <w:p w14:paraId="0333FD83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B83A25">
        <w:rPr>
          <w:rFonts w:ascii="Times New Roman" w:hAnsi="Times New Roman"/>
          <w:szCs w:val="24"/>
        </w:rPr>
        <w:t>Gaskin, J. Y. Yoo, K. Lyttinen and B. T. Pentland, (2012) “The Effects of Digital Intensity on Combinations of Sequential and Configural Process Variety,” Thirty Third International Conference on Information Systems, Orlando 2012.</w:t>
      </w:r>
    </w:p>
    <w:p w14:paraId="7C913525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Wimble, M., Tripp, J., Pentland, B., and Hillison, D., (2010) “Want Pudding? An Analytic Model of the Benefits and Constraints of Process Standardization in Services” </w:t>
      </w:r>
      <w:r w:rsidRPr="00B83A25">
        <w:rPr>
          <w:rFonts w:ascii="Times New Roman" w:hAnsi="Times New Roman"/>
          <w:i/>
        </w:rPr>
        <w:t>Proceedings of the 31</w:t>
      </w:r>
      <w:r w:rsidRPr="00B83A25">
        <w:rPr>
          <w:rFonts w:ascii="Times New Roman" w:hAnsi="Times New Roman"/>
          <w:i/>
          <w:vertAlign w:val="superscript"/>
        </w:rPr>
        <w:t>st</w:t>
      </w:r>
      <w:r w:rsidRPr="00B83A25">
        <w:rPr>
          <w:rFonts w:ascii="Times New Roman" w:hAnsi="Times New Roman"/>
          <w:i/>
        </w:rPr>
        <w:t xml:space="preserve"> International Conference on Information Systems</w:t>
      </w:r>
      <w:r w:rsidRPr="00B83A25">
        <w:rPr>
          <w:rFonts w:ascii="Times New Roman" w:hAnsi="Times New Roman"/>
        </w:rPr>
        <w:t>, December 2010, St. Louis, MO.</w:t>
      </w:r>
    </w:p>
    <w:p w14:paraId="69B0D33D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  <w:u w:val="single"/>
        </w:rPr>
      </w:pPr>
      <w:r w:rsidRPr="00B83A25">
        <w:rPr>
          <w:rFonts w:ascii="Times New Roman" w:hAnsi="Times New Roman"/>
        </w:rPr>
        <w:t>Pentland, B. (2004) “Towards an ecology of inter-organizational routines: A conceptual framework for the analysis of net-enabled organizations”, CD-ROM Proceedings of Hawaiian International Conference on Systems Sciences (</w:t>
      </w:r>
      <w:r w:rsidRPr="00B83A25">
        <w:rPr>
          <w:rFonts w:ascii="Times New Roman" w:hAnsi="Times New Roman"/>
          <w:u w:val="single"/>
        </w:rPr>
        <w:t>HICSS-37).</w:t>
      </w:r>
    </w:p>
    <w:p w14:paraId="3FA4B33C" w14:textId="77777777" w:rsidR="00074525" w:rsidRPr="00B83A25" w:rsidRDefault="00074525" w:rsidP="002A591B">
      <w:pPr>
        <w:numPr>
          <w:ilvl w:val="0"/>
          <w:numId w:val="13"/>
        </w:numPr>
        <w:ind w:right="-72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Zeng, Yichong, P. Kwon, B. T. Pentland and A. Chahine. (2003) “A Grammar-Based Approach to Capturing and Managing Processes: An Industrial Case Study,”</w:t>
      </w:r>
      <w:r w:rsidRPr="00B83A25">
        <w:rPr>
          <w:rFonts w:ascii="Times New Roman" w:hAnsi="Times New Roman"/>
          <w:bCs/>
        </w:rPr>
        <w:t xml:space="preserve"> </w:t>
      </w:r>
      <w:r w:rsidRPr="00B83A25">
        <w:rPr>
          <w:rFonts w:ascii="Times New Roman" w:hAnsi="Times New Roman"/>
          <w:i/>
          <w:iCs/>
        </w:rPr>
        <w:t>Transactions of NAMRI/SME, Volume XXXI</w:t>
      </w:r>
      <w:r w:rsidRPr="00B83A25">
        <w:rPr>
          <w:rFonts w:ascii="Times New Roman" w:hAnsi="Times New Roman"/>
        </w:rPr>
        <w:t xml:space="preserve">, May 20-23, 2003, McMaster University.  </w:t>
      </w:r>
    </w:p>
    <w:p w14:paraId="2C7CEA1A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  <w:bCs/>
        </w:rPr>
      </w:pPr>
      <w:r w:rsidRPr="00B83A25">
        <w:rPr>
          <w:rFonts w:ascii="Times New Roman" w:hAnsi="Times New Roman"/>
          <w:bCs/>
        </w:rPr>
        <w:t xml:space="preserve">Ackerman, M, B. T. Pentland, S. Quereshi, and E. Yakura. (2002) “Visual elements in the discourse on information technology” in </w:t>
      </w:r>
      <w:r w:rsidRPr="00B83A25">
        <w:rPr>
          <w:rFonts w:ascii="Times New Roman" w:hAnsi="Times New Roman"/>
          <w:i/>
          <w:iCs/>
        </w:rPr>
        <w:t xml:space="preserve">Global and Organizational Discourse about Information Technology </w:t>
      </w:r>
      <w:r w:rsidRPr="00B83A25">
        <w:rPr>
          <w:rFonts w:ascii="Times New Roman" w:hAnsi="Times New Roman"/>
        </w:rPr>
        <w:t>(edited by Eleanor Wynn, Edgar A. Whitley, Michael Myers, and Janice I. DeGross), Boston: Kluwer Academic Publishers, p. 527-532.</w:t>
      </w:r>
    </w:p>
    <w:p w14:paraId="4F2DB119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P. Kwon, M.J. Chung, B. Pentland, and S. Kim. A Process Management System for Collaborative Manufacturing, (IMECE2002-32965)</w:t>
      </w:r>
      <w:r w:rsidRPr="00B83A25">
        <w:rPr>
          <w:rFonts w:ascii="Times New Roman" w:hAnsi="Times New Roman"/>
          <w:sz w:val="20"/>
        </w:rPr>
        <w:t xml:space="preserve"> </w:t>
      </w:r>
      <w:r w:rsidRPr="00B83A25">
        <w:rPr>
          <w:rFonts w:ascii="Times New Roman" w:hAnsi="Times New Roman"/>
        </w:rPr>
        <w:t xml:space="preserve">2002 ASME International Mechanical Engineering Congress, New Orleans, LA.  </w:t>
      </w:r>
    </w:p>
    <w:p w14:paraId="26EFFB21" w14:textId="77777777" w:rsidR="00074525" w:rsidRPr="00B83A25" w:rsidRDefault="00074525" w:rsidP="002A591B">
      <w:pPr>
        <w:pStyle w:val="followon"/>
        <w:numPr>
          <w:ilvl w:val="0"/>
          <w:numId w:val="13"/>
        </w:numPr>
        <w:tabs>
          <w:tab w:val="clear" w:pos="360"/>
        </w:tabs>
        <w:spacing w:before="120"/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M.J. Chung, P. Kwon and B. Pentland, “MIDAS: A Framework for Integrated Design and Manufacturing Processes, Intelligent Systems in Design and Manufacturing III, ed. By Gopalakrishnan and Gunaekaren, pp.348-355, Nov. 2000, Boston, Massachusetts. </w:t>
      </w:r>
    </w:p>
    <w:p w14:paraId="5F81DBCE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lastRenderedPageBreak/>
        <w:t>P. Kwon, M.J. Chung and B. Pentland, "A Formal Approach to Integrate Design and Manufacturing Processes," CD-Rom Proceedings of DETC Design Automation Conference, September 2000, Baltimore, Maryland.</w:t>
      </w:r>
    </w:p>
    <w:p w14:paraId="13DA5E3B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  <w:u w:val="single"/>
        </w:rPr>
      </w:pPr>
      <w:r w:rsidRPr="00B83A25">
        <w:rPr>
          <w:rFonts w:ascii="Times New Roman" w:hAnsi="Times New Roman"/>
        </w:rPr>
        <w:t>Pentland, B. (1999). “Narrative Methods in Collaborative Systems Research”, CD-ROM Proceedings of Hawaiian International Conference on Systems Sciences (</w:t>
      </w:r>
      <w:r w:rsidRPr="00B83A25">
        <w:rPr>
          <w:rFonts w:ascii="Times New Roman" w:hAnsi="Times New Roman"/>
          <w:u w:val="single"/>
        </w:rPr>
        <w:t>HICSS-32).</w:t>
      </w:r>
    </w:p>
    <w:p w14:paraId="3B5DC298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Malone, T. W., Crowston, K., Lee, J. and Pentland, B. "Tools for inventing organizations: Toward a handbook of organizational processes."  </w:t>
      </w:r>
      <w:r w:rsidRPr="00B83A25">
        <w:rPr>
          <w:rFonts w:ascii="Times New Roman" w:hAnsi="Times New Roman"/>
          <w:i/>
        </w:rPr>
        <w:t>Proceedings of the 2nd IEEE Workshop on Enabling Technologies Infrastructure for Collaborative Enterprises</w:t>
      </w:r>
      <w:r w:rsidRPr="00B83A25">
        <w:rPr>
          <w:rFonts w:ascii="Times New Roman" w:hAnsi="Times New Roman"/>
        </w:rPr>
        <w:t xml:space="preserve">, Morgantown, WV, April 20-22, 1993.  </w:t>
      </w:r>
    </w:p>
    <w:p w14:paraId="16FF0DCC" w14:textId="77777777" w:rsidR="00074525" w:rsidRPr="00B83A25" w:rsidRDefault="00074525" w:rsidP="002A591B">
      <w:pPr>
        <w:numPr>
          <w:ilvl w:val="0"/>
          <w:numId w:val="1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Pentland, B. T. “Use and Productivity in Personal Computing: An Empirical Test.”</w:t>
      </w:r>
      <w:r w:rsidRPr="00B83A25">
        <w:rPr>
          <w:rFonts w:ascii="Times New Roman" w:hAnsi="Times New Roman"/>
          <w:i/>
        </w:rPr>
        <w:t xml:space="preserve">Proceedings of the Tenth International Conference on Information Systems, </w:t>
      </w:r>
      <w:r w:rsidRPr="00B83A25">
        <w:rPr>
          <w:rFonts w:ascii="Times New Roman" w:hAnsi="Times New Roman"/>
        </w:rPr>
        <w:t>211-222, December 1989, Boston, MA.</w:t>
      </w:r>
    </w:p>
    <w:p w14:paraId="51C11703" w14:textId="77777777" w:rsidR="00074525" w:rsidRPr="00B83A25" w:rsidRDefault="00074525" w:rsidP="00074525">
      <w:pPr>
        <w:rPr>
          <w:rFonts w:ascii="Times New Roman" w:hAnsi="Times New Roman"/>
          <w:i/>
        </w:rPr>
      </w:pPr>
    </w:p>
    <w:p w14:paraId="779CA800" w14:textId="77777777" w:rsidR="00103B08" w:rsidRPr="00B83A25" w:rsidRDefault="00103B08" w:rsidP="00103B08">
      <w:pPr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</w:rPr>
        <w:t>Edited Books</w:t>
      </w:r>
    </w:p>
    <w:p w14:paraId="4FE60701" w14:textId="77777777" w:rsidR="00103B08" w:rsidRPr="00B83A25" w:rsidRDefault="00103B08" w:rsidP="00103B08">
      <w:pPr>
        <w:numPr>
          <w:ilvl w:val="0"/>
          <w:numId w:val="14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Boland, R., Limayem, M. and Pentland, B.T. 2008. </w:t>
      </w:r>
      <w:r w:rsidRPr="00B83A25">
        <w:rPr>
          <w:rFonts w:ascii="Times New Roman" w:hAnsi="Times New Roman"/>
          <w:i/>
        </w:rPr>
        <w:t>Proceedings of the 29th ICIS Conference</w:t>
      </w:r>
      <w:r w:rsidRPr="00B83A25">
        <w:rPr>
          <w:rFonts w:ascii="Times New Roman" w:hAnsi="Times New Roman"/>
        </w:rPr>
        <w:t xml:space="preserve">, Paris, France, </w:t>
      </w:r>
    </w:p>
    <w:p w14:paraId="46A786B5" w14:textId="77777777" w:rsidR="00596ED8" w:rsidRPr="00B83A25" w:rsidRDefault="00103B08" w:rsidP="00103B08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</w:rPr>
        <w:t>Steinfield, C.; Pentland, B.; Ackerman, M.; Contractor, N. (Eds.)</w:t>
      </w:r>
      <w:r w:rsidRPr="00B83A25">
        <w:rPr>
          <w:rFonts w:ascii="Times New Roman" w:hAnsi="Times New Roman"/>
          <w:i/>
        </w:rPr>
        <w:t xml:space="preserve"> Communities and Technologies 2007: Proceedings of the Third Communities and Technologies Conference, Michigan State University</w:t>
      </w:r>
      <w:r w:rsidRPr="00B83A25">
        <w:rPr>
          <w:rFonts w:ascii="Times New Roman" w:hAnsi="Times New Roman"/>
        </w:rPr>
        <w:t xml:space="preserve"> 2007, Berlin: Springer. ISBN: 978-1-84628-904-0</w:t>
      </w:r>
    </w:p>
    <w:p w14:paraId="23E7A353" w14:textId="77777777" w:rsidR="004B0532" w:rsidRPr="00B83A25" w:rsidRDefault="004B0532" w:rsidP="004B0532">
      <w:pPr>
        <w:pStyle w:val="Heading1"/>
        <w:rPr>
          <w:rFonts w:ascii="Times New Roman" w:hAnsi="Times New Roman"/>
        </w:rPr>
      </w:pPr>
      <w:r w:rsidRPr="00B83A25">
        <w:rPr>
          <w:rFonts w:ascii="Times New Roman" w:hAnsi="Times New Roman"/>
        </w:rPr>
        <w:t>White Papers</w:t>
      </w:r>
    </w:p>
    <w:p w14:paraId="08716B44" w14:textId="77777777" w:rsidR="00074525" w:rsidRPr="009905BF" w:rsidRDefault="004B0532" w:rsidP="009905BF">
      <w:pPr>
        <w:numPr>
          <w:ilvl w:val="0"/>
          <w:numId w:val="24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</w:rPr>
        <w:t xml:space="preserve">Pentland, B.T. “Networks of action in social science research”, National Science Foundation SBE 2020 White Papers, September 2010. </w:t>
      </w:r>
      <w:r w:rsidR="007B501E" w:rsidRPr="00B83A25">
        <w:rPr>
          <w:rFonts w:ascii="Times New Roman" w:hAnsi="Times New Roman"/>
        </w:rPr>
        <w:t xml:space="preserve"> </w:t>
      </w:r>
      <w:r w:rsidRPr="00B83A25">
        <w:rPr>
          <w:rFonts w:ascii="Times New Roman" w:hAnsi="Times New Roman"/>
        </w:rPr>
        <w:t>(</w:t>
      </w:r>
      <w:r w:rsidRPr="00B83A25">
        <w:rPr>
          <w:rFonts w:ascii="Times New Roman" w:hAnsi="Times New Roman"/>
          <w:i/>
          <w:u w:val="single"/>
        </w:rPr>
        <w:t>www.nsf.gov/sbe/sbe_2020/index.cfm</w:t>
      </w:r>
      <w:r w:rsidRPr="00B83A25">
        <w:rPr>
          <w:rFonts w:ascii="Times New Roman" w:hAnsi="Times New Roman"/>
        </w:rPr>
        <w:t>)</w:t>
      </w:r>
      <w:r w:rsidR="007B501E" w:rsidRPr="00B83A25">
        <w:rPr>
          <w:rFonts w:ascii="Times New Roman" w:hAnsi="Times New Roman"/>
        </w:rPr>
        <w:t xml:space="preserve"> </w:t>
      </w:r>
    </w:p>
    <w:p w14:paraId="022CC774" w14:textId="77777777" w:rsidR="00596ED8" w:rsidRPr="00B83A25" w:rsidRDefault="00596ED8" w:rsidP="00B90924">
      <w:pPr>
        <w:ind w:left="0" w:firstLine="0"/>
        <w:rPr>
          <w:rFonts w:ascii="Times New Roman" w:hAnsi="Times New Roman"/>
          <w:szCs w:val="24"/>
        </w:rPr>
      </w:pPr>
    </w:p>
    <w:p w14:paraId="0AEC6604" w14:textId="77777777" w:rsidR="003954CC" w:rsidRPr="00B83A25" w:rsidRDefault="003954CC" w:rsidP="003954CC">
      <w:pPr>
        <w:keepNext/>
        <w:spacing w:before="0"/>
        <w:outlineLvl w:val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szCs w:val="24"/>
        </w:rPr>
        <w:t xml:space="preserve"> </w:t>
      </w:r>
      <w:r w:rsidRPr="00B83A25">
        <w:rPr>
          <w:rFonts w:ascii="Times New Roman" w:hAnsi="Times New Roman"/>
          <w:b/>
        </w:rPr>
        <w:t>Patents Granted</w:t>
      </w:r>
    </w:p>
    <w:p w14:paraId="2A1255C3" w14:textId="77777777" w:rsidR="003954CC" w:rsidRPr="00B83A25" w:rsidRDefault="003954CC" w:rsidP="003954CC">
      <w:pPr>
        <w:numPr>
          <w:ilvl w:val="0"/>
          <w:numId w:val="18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Malone, T.W., Crowston, K., Lee, J., Pentland, B., &amp; Dellarocas, C. Computer system for displaying representations of processes.  US Patent No. 5,819,270 (October 6, 1998).</w:t>
      </w:r>
    </w:p>
    <w:p w14:paraId="1C70EE0D" w14:textId="77777777" w:rsidR="003954CC" w:rsidRPr="00B83A25" w:rsidRDefault="003954CC" w:rsidP="003954CC">
      <w:pPr>
        <w:numPr>
          <w:ilvl w:val="0"/>
          <w:numId w:val="18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Malone, T.W., Crowston, K., Lee, J., Pentland, B., &amp; Dellarocas, C. A computerized handbook of processes.  European Patent No. 0692113 (October 14, 1998).  Canadian Patent No. 2,156,917 (April 22, 2003).</w:t>
      </w:r>
    </w:p>
    <w:p w14:paraId="3369399C" w14:textId="77777777" w:rsidR="00596ED8" w:rsidRPr="00B83A25" w:rsidRDefault="003954CC" w:rsidP="003954CC">
      <w:pPr>
        <w:numPr>
          <w:ilvl w:val="0"/>
          <w:numId w:val="18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</w:rPr>
        <w:t>Malone, T.W., Crowston, K., Lee, J., Pentland, B., &amp; Dellarocas, C. Computer handbook of processes.  US Patent No. 6,070,163 (May 30, 2000).  US Patent No. 6,349,298 (February 19, 2002).</w:t>
      </w:r>
    </w:p>
    <w:p w14:paraId="66D3DF70" w14:textId="77777777" w:rsidR="00596ED8" w:rsidRPr="00B83A25" w:rsidRDefault="00596ED8" w:rsidP="00B90924">
      <w:pPr>
        <w:ind w:left="0" w:firstLine="0"/>
        <w:rPr>
          <w:rFonts w:ascii="Times New Roman" w:hAnsi="Times New Roman"/>
          <w:szCs w:val="24"/>
        </w:rPr>
      </w:pPr>
    </w:p>
    <w:p w14:paraId="692FB200" w14:textId="77777777" w:rsidR="00596ED8" w:rsidRPr="00B83A25" w:rsidRDefault="00E10551" w:rsidP="00B90924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Research Presented</w:t>
      </w:r>
      <w:r w:rsidR="00596ED8" w:rsidRPr="00B83A25">
        <w:rPr>
          <w:rFonts w:ascii="Times New Roman" w:hAnsi="Times New Roman"/>
          <w:b/>
          <w:szCs w:val="24"/>
        </w:rPr>
        <w:t xml:space="preserve"> at Conferences</w:t>
      </w:r>
      <w:r w:rsidR="003954CC" w:rsidRPr="00B83A25">
        <w:rPr>
          <w:rFonts w:ascii="Times New Roman" w:hAnsi="Times New Roman"/>
          <w:b/>
          <w:szCs w:val="24"/>
        </w:rPr>
        <w:t xml:space="preserve"> (since 2000)</w:t>
      </w:r>
    </w:p>
    <w:p w14:paraId="0748F5EE" w14:textId="170D1F37" w:rsidR="00D7559E" w:rsidRDefault="00D7559E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t xml:space="preserve">Kremser, W. , Pentland, B.T. and Brunswicker, S. (2017) The continuous transformation of interdependence in networks of routines, </w:t>
      </w:r>
      <w:r w:rsidRPr="00B83A25">
        <w:rPr>
          <w:rFonts w:ascii="Times New Roman" w:hAnsi="Times New Roman"/>
          <w:szCs w:val="24"/>
        </w:rPr>
        <w:t xml:space="preserve">European Group </w:t>
      </w:r>
      <w:r w:rsidR="002E282E">
        <w:rPr>
          <w:rFonts w:ascii="Times New Roman" w:hAnsi="Times New Roman"/>
          <w:szCs w:val="24"/>
        </w:rPr>
        <w:t>for</w:t>
      </w:r>
      <w:r w:rsidRPr="00B83A25">
        <w:rPr>
          <w:rFonts w:ascii="Times New Roman" w:hAnsi="Times New Roman"/>
          <w:szCs w:val="24"/>
        </w:rPr>
        <w:t xml:space="preserve"> Organization Studies,</w:t>
      </w:r>
      <w:r>
        <w:rPr>
          <w:rFonts w:ascii="Times New Roman" w:hAnsi="Times New Roman"/>
          <w:szCs w:val="24"/>
        </w:rPr>
        <w:t>”</w:t>
      </w:r>
      <w:r w:rsidRPr="00B83A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Copenhagen, July 2017</w:t>
      </w:r>
      <w:r w:rsidRPr="00B83A25">
        <w:rPr>
          <w:rFonts w:ascii="Times New Roman" w:hAnsi="Times New Roman"/>
          <w:szCs w:val="24"/>
        </w:rPr>
        <w:t>.</w:t>
      </w:r>
    </w:p>
    <w:p w14:paraId="2C13C171" w14:textId="2AFE94C0" w:rsidR="00394ECC" w:rsidRPr="00394ECC" w:rsidRDefault="00394ECC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Poetics of Practice: Find</w:t>
      </w:r>
      <w:r w:rsidR="0084392D">
        <w:rPr>
          <w:rFonts w:ascii="Times New Roman" w:hAnsi="Times New Roman"/>
          <w:szCs w:val="24"/>
        </w:rPr>
        <w:t>ing</w:t>
      </w:r>
      <w:r>
        <w:rPr>
          <w:rFonts w:ascii="Times New Roman" w:hAnsi="Times New Roman"/>
          <w:szCs w:val="24"/>
        </w:rPr>
        <w:t xml:space="preserve"> </w:t>
      </w:r>
      <w:r w:rsidR="0084392D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hythm and rhyme in processual phe</w:t>
      </w:r>
      <w:r w:rsidR="00CD00A5">
        <w:rPr>
          <w:rFonts w:ascii="Times New Roman" w:hAnsi="Times New Roman"/>
          <w:szCs w:val="24"/>
        </w:rPr>
        <w:t>nomen</w:t>
      </w:r>
      <w:r>
        <w:rPr>
          <w:rFonts w:ascii="Times New Roman" w:hAnsi="Times New Roman"/>
          <w:szCs w:val="24"/>
        </w:rPr>
        <w:t>a using ThreadNet, Academy of Management, PDW on Process Methods, Atlanta, GA, 2017.</w:t>
      </w:r>
    </w:p>
    <w:p w14:paraId="60DA3B7B" w14:textId="640859E1" w:rsidR="00D17A13" w:rsidRDefault="00D17A13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34C75">
        <w:rPr>
          <w:szCs w:val="24"/>
        </w:rPr>
        <w:lastRenderedPageBreak/>
        <w:t>ThreadNet: Tracing and visualizing associations between actions</w:t>
      </w:r>
      <w:r>
        <w:rPr>
          <w:szCs w:val="24"/>
        </w:rPr>
        <w:t xml:space="preserve">, IFIP Working Group 8.2, </w:t>
      </w:r>
      <w:r>
        <w:rPr>
          <w:rFonts w:ascii="Times New Roman" w:hAnsi="Times New Roman"/>
          <w:szCs w:val="24"/>
        </w:rPr>
        <w:t xml:space="preserve">Dublin, Ireland, 2016. </w:t>
      </w:r>
    </w:p>
    <w:p w14:paraId="358CABA5" w14:textId="3EFCD813" w:rsidR="002D7DCC" w:rsidRPr="002D7DCC" w:rsidRDefault="002D7DCC" w:rsidP="002D7DCC">
      <w:pPr>
        <w:pStyle w:val="ListParagraph"/>
        <w:numPr>
          <w:ilvl w:val="0"/>
          <w:numId w:val="19"/>
        </w:numPr>
        <w:rPr>
          <w:i/>
          <w:szCs w:val="24"/>
        </w:rPr>
      </w:pPr>
      <w:r w:rsidRPr="002D7DCC">
        <w:rPr>
          <w:szCs w:val="24"/>
        </w:rPr>
        <w:t>ThreadNet: Tracing and visualizing associations between actions,</w:t>
      </w:r>
      <w:r w:rsidRPr="002D7DCC">
        <w:rPr>
          <w:rStyle w:val="Emphasis"/>
          <w:i w:val="0"/>
          <w:color w:val="000000"/>
          <w:szCs w:val="24"/>
          <w:shd w:val="clear" w:color="auto" w:fill="FFFFFF"/>
        </w:rPr>
        <w:t xml:space="preserve"> Connections in Action' workshop, IKON Research U</w:t>
      </w:r>
      <w:r>
        <w:rPr>
          <w:rStyle w:val="Emphasis"/>
          <w:i w:val="0"/>
          <w:color w:val="000000"/>
          <w:szCs w:val="24"/>
          <w:shd w:val="clear" w:color="auto" w:fill="FFFFFF"/>
        </w:rPr>
        <w:t>nit at the University of Warwick, 5-6</w:t>
      </w:r>
      <w:r w:rsidRPr="002D7DCC">
        <w:rPr>
          <w:rStyle w:val="Emphasis"/>
          <w:i w:val="0"/>
          <w:color w:val="000000"/>
          <w:szCs w:val="24"/>
          <w:shd w:val="clear" w:color="auto" w:fill="FFFFFF"/>
        </w:rPr>
        <w:t xml:space="preserve"> December 2016</w:t>
      </w:r>
    </w:p>
    <w:p w14:paraId="65CC9825" w14:textId="2F28BC9E" w:rsidR="003954CC" w:rsidRPr="00B83A25" w:rsidRDefault="00C96943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3954CC" w:rsidRPr="00B83A25">
        <w:rPr>
          <w:rFonts w:ascii="Times New Roman" w:hAnsi="Times New Roman"/>
          <w:szCs w:val="24"/>
        </w:rPr>
        <w:t>Innovation in routines: An Affordance Network Perspective, E</w:t>
      </w:r>
      <w:r w:rsidR="00BA48D7" w:rsidRPr="00B83A25">
        <w:rPr>
          <w:rFonts w:ascii="Times New Roman" w:hAnsi="Times New Roman"/>
          <w:szCs w:val="24"/>
        </w:rPr>
        <w:t xml:space="preserve">uropean </w:t>
      </w:r>
      <w:r w:rsidR="003954CC" w:rsidRPr="00B83A25">
        <w:rPr>
          <w:rFonts w:ascii="Times New Roman" w:hAnsi="Times New Roman"/>
          <w:szCs w:val="24"/>
        </w:rPr>
        <w:t>G</w:t>
      </w:r>
      <w:r w:rsidR="00BA48D7" w:rsidRPr="00B83A25">
        <w:rPr>
          <w:rFonts w:ascii="Times New Roman" w:hAnsi="Times New Roman"/>
          <w:szCs w:val="24"/>
        </w:rPr>
        <w:t>roup on Organization Studies,</w:t>
      </w:r>
      <w:r>
        <w:rPr>
          <w:rFonts w:ascii="Times New Roman" w:hAnsi="Times New Roman"/>
          <w:szCs w:val="24"/>
        </w:rPr>
        <w:t>”</w:t>
      </w:r>
      <w:r w:rsidR="00BA48D7" w:rsidRPr="00B83A25">
        <w:rPr>
          <w:rFonts w:ascii="Times New Roman" w:hAnsi="Times New Roman"/>
          <w:szCs w:val="24"/>
        </w:rPr>
        <w:t xml:space="preserve"> Athens, Greece, July 2015.</w:t>
      </w:r>
    </w:p>
    <w:p w14:paraId="74F59DBA" w14:textId="77777777" w:rsidR="007F561B" w:rsidRPr="00B83A25" w:rsidRDefault="00C96943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7F561B" w:rsidRPr="00B83A25">
        <w:rPr>
          <w:rFonts w:ascii="Times New Roman" w:hAnsi="Times New Roman"/>
          <w:szCs w:val="24"/>
        </w:rPr>
        <w:t>Leveraging TMS for Performance in Virtual Teams:  TMS and Coordination Routines,</w:t>
      </w:r>
      <w:r>
        <w:rPr>
          <w:rFonts w:ascii="Times New Roman" w:hAnsi="Times New Roman"/>
          <w:szCs w:val="24"/>
        </w:rPr>
        <w:t>”</w:t>
      </w:r>
      <w:r w:rsidR="007F561B" w:rsidRPr="00B83A25">
        <w:rPr>
          <w:rFonts w:ascii="Times New Roman" w:hAnsi="Times New Roman"/>
          <w:szCs w:val="24"/>
        </w:rPr>
        <w:t xml:space="preserve"> </w:t>
      </w:r>
      <w:r w:rsidR="007F561B" w:rsidRPr="00B83A25">
        <w:rPr>
          <w:rFonts w:ascii="Times New Roman" w:hAnsi="Times New Roman"/>
          <w:i/>
          <w:szCs w:val="24"/>
        </w:rPr>
        <w:t>Frontiers in Managerial and Organizational Cognition Conference</w:t>
      </w:r>
      <w:r w:rsidR="007F561B" w:rsidRPr="00B83A25">
        <w:rPr>
          <w:rFonts w:ascii="Times New Roman" w:hAnsi="Times New Roman"/>
          <w:szCs w:val="24"/>
        </w:rPr>
        <w:t>, Roskilde University, Denmark, June 2015.</w:t>
      </w:r>
    </w:p>
    <w:p w14:paraId="0DB0E40E" w14:textId="77777777" w:rsidR="00E10551" w:rsidRPr="00B83A25" w:rsidRDefault="00B83A25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3954CC" w:rsidRPr="00B83A25">
        <w:rPr>
          <w:rFonts w:ascii="Times New Roman" w:hAnsi="Times New Roman"/>
          <w:szCs w:val="24"/>
        </w:rPr>
        <w:t>Process, Practice and Routine,</w:t>
      </w:r>
      <w:r>
        <w:rPr>
          <w:rFonts w:ascii="Times New Roman" w:hAnsi="Times New Roman"/>
          <w:szCs w:val="24"/>
        </w:rPr>
        <w:t>”</w:t>
      </w:r>
      <w:r w:rsidR="003954CC" w:rsidRPr="00B83A25">
        <w:rPr>
          <w:rFonts w:ascii="Times New Roman" w:hAnsi="Times New Roman"/>
          <w:szCs w:val="24"/>
        </w:rPr>
        <w:t xml:space="preserve"> PDW at Academy of Management, Ph</w:t>
      </w:r>
      <w:r w:rsidR="0042656B" w:rsidRPr="00B83A25">
        <w:rPr>
          <w:rFonts w:ascii="Times New Roman" w:hAnsi="Times New Roman"/>
          <w:szCs w:val="24"/>
        </w:rPr>
        <w:t>iladelphia, PA. 2014.</w:t>
      </w:r>
    </w:p>
    <w:p w14:paraId="5629ADBF" w14:textId="77777777" w:rsidR="00E10551" w:rsidRPr="00B83A25" w:rsidRDefault="00E10551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“How Events Turn the Cognitive Gears of Trust”, 73rd Annual Meeting of the Academy of Management, Orlando, FL, August 2013.</w:t>
      </w:r>
    </w:p>
    <w:p w14:paraId="17FB6F3A" w14:textId="77777777" w:rsidR="00BA48D7" w:rsidRPr="00B83A25" w:rsidRDefault="00BA48D7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 “Dynamic capabilities and business processes: a trajectory view” 17th Americas Conference on Information Systems, Detroit, MI, August 2011.</w:t>
      </w:r>
    </w:p>
    <w:p w14:paraId="23E6BAB2" w14:textId="77777777" w:rsidR="0042656B" w:rsidRPr="00B83A25" w:rsidRDefault="00074525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 “Services, Process</w:t>
      </w:r>
      <w:r w:rsidR="00C1135F" w:rsidRPr="00B83A25">
        <w:rPr>
          <w:rFonts w:ascii="Times New Roman" w:hAnsi="Times New Roman"/>
          <w:szCs w:val="24"/>
        </w:rPr>
        <w:t>es</w:t>
      </w:r>
      <w:r w:rsidR="00BA48D7" w:rsidRPr="00B83A25">
        <w:rPr>
          <w:rFonts w:ascii="Times New Roman" w:hAnsi="Times New Roman"/>
          <w:szCs w:val="24"/>
        </w:rPr>
        <w:t xml:space="preserve"> and Routines: Literature Review and Implications” </w:t>
      </w:r>
      <w:r w:rsidR="00BA48D7" w:rsidRPr="00B83A25">
        <w:rPr>
          <w:rFonts w:ascii="Times New Roman" w:hAnsi="Times New Roman"/>
          <w:i/>
          <w:szCs w:val="24"/>
        </w:rPr>
        <w:t>International Conference on Information Resource Management</w:t>
      </w:r>
      <w:r w:rsidR="00BA48D7" w:rsidRPr="00B83A25">
        <w:rPr>
          <w:rFonts w:ascii="Times New Roman" w:hAnsi="Times New Roman"/>
          <w:szCs w:val="24"/>
        </w:rPr>
        <w:t>, Seoul, Korea, June 12-14, 2011.</w:t>
      </w:r>
    </w:p>
    <w:p w14:paraId="65950219" w14:textId="77777777" w:rsidR="0042656B" w:rsidRPr="00B83A25" w:rsidRDefault="00C96943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42656B" w:rsidRPr="00B83A25">
        <w:rPr>
          <w:rFonts w:ascii="Times New Roman" w:hAnsi="Times New Roman"/>
          <w:szCs w:val="24"/>
        </w:rPr>
        <w:t>It takes a village to raise a theory,</w:t>
      </w:r>
      <w:r>
        <w:rPr>
          <w:rFonts w:ascii="Times New Roman" w:hAnsi="Times New Roman"/>
          <w:szCs w:val="24"/>
        </w:rPr>
        <w:t>”</w:t>
      </w:r>
      <w:r w:rsidR="0042656B" w:rsidRPr="00B83A25">
        <w:rPr>
          <w:rFonts w:ascii="Times New Roman" w:hAnsi="Times New Roman"/>
          <w:szCs w:val="24"/>
        </w:rPr>
        <w:t xml:space="preserve"> 31</w:t>
      </w:r>
      <w:r w:rsidR="0042656B" w:rsidRPr="00B83A25">
        <w:rPr>
          <w:rFonts w:ascii="Times New Roman" w:hAnsi="Times New Roman"/>
          <w:szCs w:val="24"/>
          <w:vertAlign w:val="superscript"/>
        </w:rPr>
        <w:t>st</w:t>
      </w:r>
      <w:r w:rsidR="0042656B" w:rsidRPr="00B83A25">
        <w:rPr>
          <w:rFonts w:ascii="Times New Roman" w:hAnsi="Times New Roman"/>
          <w:szCs w:val="24"/>
        </w:rPr>
        <w:t xml:space="preserve"> International Conference on Information Systems, December 2010, St. Louis, MO.</w:t>
      </w:r>
    </w:p>
    <w:p w14:paraId="207E6535" w14:textId="77777777" w:rsidR="00BA48D7" w:rsidRPr="00B83A25" w:rsidRDefault="00E10551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 “Textual Fragments, Openness of Enquiry and Information Systems: An Example from an ERP Implementation”  </w:t>
      </w:r>
      <w:r w:rsidRPr="00B83A25">
        <w:rPr>
          <w:rFonts w:ascii="Times New Roman" w:hAnsi="Times New Roman"/>
          <w:i/>
          <w:szCs w:val="24"/>
        </w:rPr>
        <w:t xml:space="preserve">2010 </w:t>
      </w:r>
      <w:r w:rsidRPr="00B83A25">
        <w:rPr>
          <w:rFonts w:ascii="Times New Roman" w:hAnsi="Times New Roman"/>
          <w:bCs/>
          <w:i/>
          <w:iCs/>
          <w:szCs w:val="24"/>
        </w:rPr>
        <w:t>Proceedings of</w:t>
      </w:r>
      <w:r w:rsidRPr="00B83A25">
        <w:rPr>
          <w:rFonts w:ascii="Times New Roman" w:hAnsi="Times New Roman"/>
          <w:szCs w:val="24"/>
        </w:rPr>
        <w:t xml:space="preserve"> </w:t>
      </w:r>
      <w:r w:rsidRPr="00B83A25">
        <w:rPr>
          <w:rFonts w:ascii="Times New Roman" w:hAnsi="Times New Roman"/>
          <w:bCs/>
          <w:i/>
          <w:iCs/>
          <w:szCs w:val="24"/>
        </w:rPr>
        <w:t>ECIS, Pretoria, RSA.</w:t>
      </w:r>
      <w:r w:rsidRPr="00B83A25">
        <w:rPr>
          <w:rFonts w:ascii="Times New Roman" w:hAnsi="Times New Roman"/>
          <w:szCs w:val="24"/>
        </w:rPr>
        <w:t xml:space="preserve"> </w:t>
      </w:r>
    </w:p>
    <w:p w14:paraId="2BFD59DA" w14:textId="77777777" w:rsidR="003954CC" w:rsidRPr="00B83A25" w:rsidRDefault="00E10551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 “You Can Have Your Pudding:  A Service-Oriented Approach to Process Standardization”, the 15th Americas Conference on Information Systems, San Francisco, CA, August  2009 </w:t>
      </w:r>
    </w:p>
    <w:p w14:paraId="316CD17E" w14:textId="77777777" w:rsidR="003954CC" w:rsidRPr="00B83A25" w:rsidRDefault="003954CC" w:rsidP="00B83A25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 “Narrative Networks and Materiality in Routines,” Academy of Management Meeting, August </w:t>
      </w:r>
      <w:r w:rsidR="0042656B" w:rsidRPr="00B83A25">
        <w:rPr>
          <w:rFonts w:ascii="Times New Roman" w:hAnsi="Times New Roman"/>
          <w:szCs w:val="24"/>
        </w:rPr>
        <w:t xml:space="preserve">2009, </w:t>
      </w:r>
      <w:r w:rsidRPr="00B83A25">
        <w:rPr>
          <w:rFonts w:ascii="Times New Roman" w:hAnsi="Times New Roman"/>
          <w:szCs w:val="24"/>
        </w:rPr>
        <w:t>Chicago, Illinois.</w:t>
      </w:r>
    </w:p>
    <w:p w14:paraId="36ADABAF" w14:textId="77777777" w:rsidR="003954CC" w:rsidRPr="00B83A25" w:rsidRDefault="003954CC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 “Why Rosetta Can’t Dance: The Combinatorics of Standardizing Inter-organizational Service Processes,” Academy of Management, OCIS Division, Anaheim, CA.  </w:t>
      </w:r>
      <w:r w:rsidR="0042656B" w:rsidRPr="00B83A25">
        <w:rPr>
          <w:rFonts w:ascii="Times New Roman" w:hAnsi="Times New Roman"/>
          <w:szCs w:val="24"/>
        </w:rPr>
        <w:t>2008.</w:t>
      </w:r>
    </w:p>
    <w:p w14:paraId="3FA03B68" w14:textId="77777777" w:rsidR="003954CC" w:rsidRPr="00B83A25" w:rsidRDefault="003954CC" w:rsidP="00B83A25">
      <w:pPr>
        <w:pStyle w:val="Heading1"/>
        <w:numPr>
          <w:ilvl w:val="0"/>
          <w:numId w:val="19"/>
        </w:numPr>
        <w:rPr>
          <w:rFonts w:ascii="Times New Roman" w:eastAsia="MS Mincho" w:hAnsi="Times New Roman"/>
          <w:b w:val="0"/>
          <w:szCs w:val="24"/>
        </w:rPr>
      </w:pPr>
      <w:r w:rsidRPr="00B83A25">
        <w:rPr>
          <w:rFonts w:ascii="Times New Roman" w:hAnsi="Times New Roman"/>
          <w:b w:val="0"/>
          <w:szCs w:val="24"/>
          <w:lang w:val="en-GB"/>
        </w:rPr>
        <w:t xml:space="preserve"> “Using workflow data to explore the structure of an organizational routine</w:t>
      </w:r>
      <w:r w:rsidRPr="00B83A25">
        <w:rPr>
          <w:rFonts w:ascii="Times New Roman" w:eastAsia="MS Mincho" w:hAnsi="Times New Roman"/>
          <w:b w:val="0"/>
          <w:szCs w:val="24"/>
        </w:rPr>
        <w:t xml:space="preserve">” </w:t>
      </w:r>
      <w:r w:rsidRPr="00B83A25">
        <w:rPr>
          <w:rFonts w:ascii="Times New Roman" w:hAnsi="Times New Roman"/>
          <w:b w:val="0"/>
          <w:bCs w:val="0"/>
          <w:szCs w:val="24"/>
        </w:rPr>
        <w:t>Third Conference on Empirical Studies of Organizational Routines, Strasbourg, France, May 2007.</w:t>
      </w:r>
      <w:r w:rsidRPr="00B83A25">
        <w:rPr>
          <w:rFonts w:ascii="Times New Roman" w:eastAsia="MS Mincho" w:hAnsi="Times New Roman"/>
          <w:b w:val="0"/>
          <w:szCs w:val="24"/>
        </w:rPr>
        <w:t xml:space="preserve">  </w:t>
      </w:r>
    </w:p>
    <w:p w14:paraId="0113CEAA" w14:textId="77777777" w:rsidR="00250464" w:rsidRPr="00B83A25" w:rsidRDefault="00B83A25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250464" w:rsidRPr="00B83A25">
        <w:rPr>
          <w:rFonts w:ascii="Times New Roman" w:hAnsi="Times New Roman"/>
          <w:szCs w:val="24"/>
        </w:rPr>
        <w:t>Call centers, offshoring and the future of wo</w:t>
      </w:r>
      <w:r w:rsidR="0042656B" w:rsidRPr="00B83A25">
        <w:rPr>
          <w:rFonts w:ascii="Times New Roman" w:hAnsi="Times New Roman"/>
          <w:szCs w:val="24"/>
        </w:rPr>
        <w:t>rk: An international debate on T</w:t>
      </w:r>
      <w:r w:rsidR="00250464" w:rsidRPr="00B83A25">
        <w:rPr>
          <w:rFonts w:ascii="Times New Roman" w:hAnsi="Times New Roman"/>
          <w:szCs w:val="24"/>
        </w:rPr>
        <w:t>aylorism in the service economy,</w:t>
      </w:r>
      <w:r>
        <w:rPr>
          <w:rFonts w:ascii="Times New Roman" w:hAnsi="Times New Roman"/>
          <w:szCs w:val="24"/>
        </w:rPr>
        <w:t>”</w:t>
      </w:r>
      <w:r w:rsidR="00250464" w:rsidRPr="00B83A25">
        <w:rPr>
          <w:rFonts w:ascii="Times New Roman" w:hAnsi="Times New Roman"/>
          <w:szCs w:val="24"/>
        </w:rPr>
        <w:t xml:space="preserve"> International Conference on Information Systems (ICIS). Milwaukee, December 2006. </w:t>
      </w:r>
    </w:p>
    <w:p w14:paraId="6FEC06FA" w14:textId="77777777" w:rsidR="00250464" w:rsidRPr="00B83A25" w:rsidRDefault="00250464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Narrative </w:t>
      </w:r>
      <w:r w:rsidR="00B83A25">
        <w:rPr>
          <w:rFonts w:ascii="Times New Roman" w:hAnsi="Times New Roman"/>
          <w:szCs w:val="24"/>
        </w:rPr>
        <w:t xml:space="preserve">Process </w:t>
      </w:r>
      <w:r w:rsidRPr="00B83A25">
        <w:rPr>
          <w:rFonts w:ascii="Times New Roman" w:hAnsi="Times New Roman"/>
          <w:szCs w:val="24"/>
        </w:rPr>
        <w:t>Models</w:t>
      </w:r>
      <w:r w:rsidRPr="00B83A25">
        <w:rPr>
          <w:rFonts w:ascii="Times New Roman" w:hAnsi="Times New Roman"/>
          <w:b/>
          <w:szCs w:val="24"/>
        </w:rPr>
        <w:t xml:space="preserve">, </w:t>
      </w:r>
      <w:r w:rsidRPr="00B83A25">
        <w:rPr>
          <w:rFonts w:ascii="Times New Roman" w:hAnsi="Times New Roman"/>
          <w:szCs w:val="24"/>
        </w:rPr>
        <w:t xml:space="preserve">Pre-conference Professional Development Workshop on Process Methodology, Academy of Management, Atlanta, GA, August 2006. </w:t>
      </w:r>
    </w:p>
    <w:p w14:paraId="4CD4A001" w14:textId="77777777" w:rsidR="00250464" w:rsidRPr="00B83A25" w:rsidRDefault="00250464" w:rsidP="00B83A25">
      <w:pPr>
        <w:numPr>
          <w:ilvl w:val="0"/>
          <w:numId w:val="19"/>
        </w:numPr>
        <w:rPr>
          <w:rFonts w:ascii="Times New Roman" w:eastAsia="MS Mincho" w:hAnsi="Times New Roman"/>
          <w:szCs w:val="24"/>
        </w:rPr>
      </w:pPr>
      <w:r w:rsidRPr="00B83A25">
        <w:rPr>
          <w:rFonts w:ascii="Times New Roman" w:hAnsi="Times New Roman"/>
          <w:szCs w:val="24"/>
        </w:rPr>
        <w:t>Keynote address, GMARS (Global Managerial Accounting Research Symposium), Copenhagen, May 2006.</w:t>
      </w:r>
    </w:p>
    <w:p w14:paraId="140B1D0F" w14:textId="77777777" w:rsidR="0042656B" w:rsidRPr="00B83A25" w:rsidRDefault="0042656B" w:rsidP="00B83A25">
      <w:pPr>
        <w:numPr>
          <w:ilvl w:val="0"/>
          <w:numId w:val="19"/>
        </w:numPr>
        <w:rPr>
          <w:rFonts w:ascii="Times New Roman" w:eastAsia="MS Mincho" w:hAnsi="Times New Roman"/>
          <w:szCs w:val="24"/>
        </w:rPr>
      </w:pPr>
      <w:r w:rsidRPr="00B83A25">
        <w:rPr>
          <w:rFonts w:ascii="Times New Roman" w:hAnsi="Times New Roman"/>
          <w:bCs/>
          <w:szCs w:val="24"/>
        </w:rPr>
        <w:t xml:space="preserve"> “Designing Routines”. Second Conference on Empirical Studies of Organizational Routines, Nice, France, January 2005.  </w:t>
      </w:r>
    </w:p>
    <w:p w14:paraId="096681FF" w14:textId="77777777" w:rsidR="003954CC" w:rsidRPr="00B83A25" w:rsidRDefault="00B83A25" w:rsidP="00B83A25">
      <w:pPr>
        <w:numPr>
          <w:ilvl w:val="0"/>
          <w:numId w:val="19"/>
        </w:numPr>
        <w:rPr>
          <w:rFonts w:ascii="Times New Roman" w:eastAsia="MS Mincho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“</w:t>
      </w:r>
      <w:r w:rsidR="0070785F" w:rsidRPr="00B83A25">
        <w:rPr>
          <w:rFonts w:ascii="Times New Roman" w:hAnsi="Times New Roman"/>
          <w:szCs w:val="24"/>
        </w:rPr>
        <w:t>The role of ICTs in Organizational Learning,</w:t>
      </w:r>
      <w:r>
        <w:rPr>
          <w:rFonts w:ascii="Times New Roman" w:hAnsi="Times New Roman"/>
          <w:szCs w:val="24"/>
        </w:rPr>
        <w:t>”</w:t>
      </w:r>
      <w:r w:rsidR="0070785F" w:rsidRPr="00B83A25">
        <w:rPr>
          <w:rFonts w:ascii="Times New Roman" w:hAnsi="Times New Roman"/>
          <w:szCs w:val="24"/>
        </w:rPr>
        <w:t xml:space="preserve"> WISRD (Workshop on Information Systems Research and Development), Lake Arrowhead, CA, March 19-21 2004.</w:t>
      </w:r>
    </w:p>
    <w:p w14:paraId="3C95DA4B" w14:textId="77777777" w:rsidR="003954CC" w:rsidRPr="00B83A25" w:rsidRDefault="003954CC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Cs/>
          <w:szCs w:val="24"/>
        </w:rPr>
        <w:t xml:space="preserve"> “</w:t>
      </w:r>
      <w:r w:rsidRPr="00B83A25">
        <w:rPr>
          <w:rFonts w:ascii="Times New Roman" w:hAnsi="Times New Roman"/>
          <w:szCs w:val="24"/>
        </w:rPr>
        <w:t>Non-Routine Ways of Thinking About Changing Routines,</w:t>
      </w:r>
      <w:r w:rsidRPr="00B83A25">
        <w:rPr>
          <w:rFonts w:ascii="Times New Roman" w:hAnsi="Times New Roman"/>
          <w:bCs/>
          <w:szCs w:val="24"/>
        </w:rPr>
        <w:t>” Joint Symposium with OMT, BPS,</w:t>
      </w:r>
      <w:r w:rsidRPr="00B83A25">
        <w:rPr>
          <w:rFonts w:ascii="Times New Roman" w:hAnsi="Times New Roman"/>
          <w:szCs w:val="24"/>
        </w:rPr>
        <w:t xml:space="preserve"> Academy of Management, New Orleans, August, 2004</w:t>
      </w:r>
    </w:p>
    <w:p w14:paraId="5BE45419" w14:textId="77777777" w:rsidR="003954CC" w:rsidRPr="00B83A25" w:rsidRDefault="003954CC" w:rsidP="00B83A25">
      <w:pPr>
        <w:numPr>
          <w:ilvl w:val="0"/>
          <w:numId w:val="19"/>
        </w:numPr>
        <w:rPr>
          <w:rFonts w:ascii="Times New Roman" w:hAnsi="Times New Roman"/>
          <w:bCs/>
          <w:szCs w:val="24"/>
        </w:rPr>
      </w:pPr>
      <w:r w:rsidRPr="00B83A25">
        <w:rPr>
          <w:rFonts w:ascii="Times New Roman" w:hAnsi="Times New Roman"/>
          <w:szCs w:val="24"/>
        </w:rPr>
        <w:t>“The ambiguous role of ICT in regional inter-firm clusters:  Towards a better empirical knowledge base for theorizing” Workshop for the International Conference on Communities and Technologies, Amsterdam, September 19-21, 2003</w:t>
      </w:r>
    </w:p>
    <w:p w14:paraId="617B2FA7" w14:textId="77777777" w:rsidR="003954CC" w:rsidRPr="00B83A25" w:rsidRDefault="003954CC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Cs/>
          <w:szCs w:val="24"/>
        </w:rPr>
        <w:t xml:space="preserve"> “Narrative Analysis of Technical Fairy Tales” </w:t>
      </w:r>
      <w:r w:rsidRPr="00B83A25">
        <w:rPr>
          <w:rFonts w:ascii="Times New Roman" w:hAnsi="Times New Roman"/>
          <w:szCs w:val="24"/>
        </w:rPr>
        <w:t>International Federation for Information Processing</w:t>
      </w:r>
      <w:r w:rsidRPr="00B83A25">
        <w:rPr>
          <w:rFonts w:ascii="Times New Roman" w:hAnsi="Times New Roman"/>
          <w:bCs/>
          <w:szCs w:val="24"/>
        </w:rPr>
        <w:t xml:space="preserve"> Working Group 8.2,</w:t>
      </w:r>
      <w:r w:rsidRPr="00B83A25">
        <w:rPr>
          <w:rFonts w:ascii="Times New Roman" w:hAnsi="Times New Roman"/>
          <w:szCs w:val="24"/>
        </w:rPr>
        <w:t xml:space="preserve"> Conference on Global and Organizational Discourse about Information Technology, 12-14 December 2002, Barcelona, Spain.</w:t>
      </w:r>
    </w:p>
    <w:p w14:paraId="4DDFFB13" w14:textId="77777777" w:rsidR="003954CC" w:rsidRPr="00B83A25" w:rsidRDefault="003954CC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eastAsia="MS Mincho" w:hAnsi="Times New Roman"/>
          <w:szCs w:val="24"/>
        </w:rPr>
        <w:t xml:space="preserve"> “Towards a More Comprehensive approach to Studying Organizational Routines” Presented at the University of Southern Denmark,</w:t>
      </w:r>
      <w:r w:rsidRPr="00B83A25">
        <w:rPr>
          <w:rFonts w:ascii="Times New Roman" w:hAnsi="Times New Roman"/>
          <w:szCs w:val="24"/>
        </w:rPr>
        <w:t xml:space="preserve"> Odense, Denmark Nov 3-4, 2002.  </w:t>
      </w:r>
    </w:p>
    <w:p w14:paraId="24AFE6D7" w14:textId="77777777" w:rsidR="003954CC" w:rsidRPr="00B83A25" w:rsidRDefault="003954CC" w:rsidP="00B83A25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Cs/>
          <w:szCs w:val="24"/>
        </w:rPr>
        <w:t xml:space="preserve"> “Innovative Stories: Structural Analysis of Technical Fairy Tales” </w:t>
      </w:r>
      <w:r w:rsidRPr="00B83A25">
        <w:rPr>
          <w:rFonts w:ascii="Times New Roman" w:hAnsi="Times New Roman"/>
          <w:szCs w:val="24"/>
        </w:rPr>
        <w:t xml:space="preserve"> Technology and Innovation Management Division, Academy of Management, Denver, CO August, 2002</w:t>
      </w:r>
    </w:p>
    <w:p w14:paraId="0B377EE8" w14:textId="77777777" w:rsidR="003954CC" w:rsidRPr="00B83A25" w:rsidRDefault="0042656B" w:rsidP="00B83A25">
      <w:pPr>
        <w:pStyle w:val="followon"/>
        <w:numPr>
          <w:ilvl w:val="0"/>
          <w:numId w:val="19"/>
        </w:numPr>
        <w:tabs>
          <w:tab w:val="clear" w:pos="360"/>
        </w:tabs>
        <w:spacing w:before="120"/>
        <w:rPr>
          <w:rFonts w:ascii="Times New Roman" w:hAnsi="Times New Roman"/>
        </w:rPr>
      </w:pPr>
      <w:r w:rsidRPr="00B83A25">
        <w:rPr>
          <w:rFonts w:ascii="Times New Roman" w:hAnsi="Times New Roman"/>
          <w:szCs w:val="24"/>
        </w:rPr>
        <w:t>“</w:t>
      </w:r>
      <w:r w:rsidR="003954CC" w:rsidRPr="00B83A25">
        <w:rPr>
          <w:rFonts w:ascii="Times New Roman" w:hAnsi="Times New Roman"/>
          <w:szCs w:val="24"/>
        </w:rPr>
        <w:t>Networks of action in distributed manufacturing:  Using process models to predict structural relationships,</w:t>
      </w:r>
      <w:r w:rsidRPr="00B83A25">
        <w:rPr>
          <w:rFonts w:ascii="Times New Roman" w:hAnsi="Times New Roman"/>
          <w:szCs w:val="24"/>
        </w:rPr>
        <w:t>”</w:t>
      </w:r>
      <w:r w:rsidR="003954CC" w:rsidRPr="00B83A25">
        <w:rPr>
          <w:rFonts w:ascii="Times New Roman" w:hAnsi="Times New Roman"/>
          <w:szCs w:val="24"/>
        </w:rPr>
        <w:t xml:space="preserve"> European Group on Organization Studies, Barcelona, Spain. July 2002.</w:t>
      </w:r>
    </w:p>
    <w:p w14:paraId="6B0C319E" w14:textId="77777777" w:rsidR="00596ED8" w:rsidRPr="00B83A25" w:rsidRDefault="00596ED8" w:rsidP="00B90924">
      <w:pPr>
        <w:ind w:left="0" w:firstLine="0"/>
        <w:rPr>
          <w:rFonts w:ascii="Times New Roman" w:hAnsi="Times New Roman"/>
          <w:szCs w:val="24"/>
        </w:rPr>
      </w:pPr>
    </w:p>
    <w:p w14:paraId="4DD86219" w14:textId="77777777" w:rsidR="00596ED8" w:rsidRPr="00B83A25" w:rsidRDefault="001A3CB0" w:rsidP="00B90924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Selected</w:t>
      </w:r>
      <w:r w:rsidR="00596ED8" w:rsidRPr="00B83A25">
        <w:rPr>
          <w:rFonts w:ascii="Times New Roman" w:hAnsi="Times New Roman"/>
          <w:b/>
          <w:szCs w:val="24"/>
        </w:rPr>
        <w:t xml:space="preserve"> Research Presentations at Academic Institutions (</w:t>
      </w:r>
      <w:r w:rsidR="00250464" w:rsidRPr="00B83A25">
        <w:rPr>
          <w:rFonts w:ascii="Times New Roman" w:hAnsi="Times New Roman"/>
          <w:b/>
          <w:szCs w:val="24"/>
        </w:rPr>
        <w:t>since 2000</w:t>
      </w:r>
      <w:r w:rsidR="00596ED8" w:rsidRPr="00B83A25">
        <w:rPr>
          <w:rFonts w:ascii="Times New Roman" w:hAnsi="Times New Roman"/>
          <w:b/>
          <w:szCs w:val="24"/>
        </w:rPr>
        <w:t>)</w:t>
      </w:r>
    </w:p>
    <w:p w14:paraId="4AC9B9B6" w14:textId="37E647D8" w:rsidR="00FE1666" w:rsidRDefault="00FE1666" w:rsidP="00C42B93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Capetown, Graduate School of Business, April 2017</w:t>
      </w:r>
    </w:p>
    <w:p w14:paraId="399ACB32" w14:textId="2759E851" w:rsidR="00FE1666" w:rsidRDefault="00FE1666" w:rsidP="00C42B93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of Capetown, Faculty of Commerce, April 2017</w:t>
      </w:r>
    </w:p>
    <w:p w14:paraId="4D2C6BE9" w14:textId="3C34A5CF" w:rsidR="00FE1666" w:rsidRDefault="00FE1666" w:rsidP="00C42B93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VU Amsterdam, March 2017</w:t>
      </w:r>
    </w:p>
    <w:p w14:paraId="013841E9" w14:textId="77777777" w:rsidR="00596ED8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Case Western Reserve University, July 2015</w:t>
      </w:r>
    </w:p>
    <w:p w14:paraId="66453F8A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UC Santa Barbara, December 2014</w:t>
      </w:r>
    </w:p>
    <w:p w14:paraId="09A37E4F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Norwegian School of Management, Olso, Norway, March 2014.</w:t>
      </w:r>
    </w:p>
    <w:p w14:paraId="60314E3A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Auckland University of Technology, New Zealand, August 2013</w:t>
      </w:r>
    </w:p>
    <w:p w14:paraId="5E92E361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New Zealand Information Systems Doctoral Consortium, Auckland, July 2013</w:t>
      </w:r>
    </w:p>
    <w:p w14:paraId="4429F80C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McGill University, Laurent Picard Lecture, April 12, 2013</w:t>
      </w:r>
    </w:p>
    <w:p w14:paraId="191DCF36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Stanford University, February 9, 2013.</w:t>
      </w:r>
    </w:p>
    <w:p w14:paraId="27A2FED8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Free University, Amsterdam, NL, March 7, 2011.</w:t>
      </w:r>
    </w:p>
    <w:p w14:paraId="33176F19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Southern Denmark University, Odense, Denmark, April 2010.</w:t>
      </w:r>
    </w:p>
    <w:p w14:paraId="250DE8A0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Norwegian School of Management, Olso, Norway, April 2010.</w:t>
      </w:r>
    </w:p>
    <w:p w14:paraId="21A21419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San-Ei Gen Lecture, University of Edinburgh, UK, June 2008.</w:t>
      </w:r>
    </w:p>
    <w:p w14:paraId="61E9D1FB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Wharton School, University of Pennsylvania, November 2007. </w:t>
      </w:r>
    </w:p>
    <w:p w14:paraId="62296E49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Stanford University, March 7, 2005.  </w:t>
      </w:r>
    </w:p>
    <w:p w14:paraId="6A78DA22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lastRenderedPageBreak/>
        <w:t xml:space="preserve">New York University, February 21, 2005.  </w:t>
      </w:r>
    </w:p>
    <w:p w14:paraId="39552E9B" w14:textId="77777777" w:rsidR="00250464" w:rsidRPr="00B83A25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University of Manchester, England, March, 2004.  </w:t>
      </w:r>
    </w:p>
    <w:p w14:paraId="13E9CB80" w14:textId="77777777" w:rsidR="00596ED8" w:rsidRDefault="00250464" w:rsidP="00C42B93">
      <w:pPr>
        <w:numPr>
          <w:ilvl w:val="0"/>
          <w:numId w:val="25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University of Michigan (ICOS), Ann Arbor, September 20, 2002</w:t>
      </w:r>
    </w:p>
    <w:p w14:paraId="0B30A327" w14:textId="77777777" w:rsidR="009A040E" w:rsidRDefault="009A040E" w:rsidP="009A040E">
      <w:pPr>
        <w:ind w:left="0" w:firstLine="0"/>
        <w:rPr>
          <w:rFonts w:ascii="Times New Roman" w:hAnsi="Times New Roman"/>
          <w:b/>
          <w:szCs w:val="24"/>
        </w:rPr>
      </w:pPr>
    </w:p>
    <w:p w14:paraId="63EFC4BD" w14:textId="77777777" w:rsidR="009A040E" w:rsidRPr="00B83A25" w:rsidRDefault="009A040E" w:rsidP="009A040E">
      <w:pPr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Other creative work: Docto</w:t>
      </w:r>
      <w:r w:rsidR="00461EE6">
        <w:rPr>
          <w:rFonts w:ascii="Times New Roman" w:hAnsi="Times New Roman"/>
          <w:b/>
          <w:szCs w:val="24"/>
        </w:rPr>
        <w:t>r Decade, performing songwriter</w:t>
      </w:r>
    </w:p>
    <w:p w14:paraId="005B81FF" w14:textId="77777777" w:rsidR="00696CC9" w:rsidRDefault="00696CC9" w:rsidP="009A040E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Doctor Decade performs at the College of Business Alumni Tailgate tent, as permitted by his teaching schedule</w:t>
      </w:r>
    </w:p>
    <w:p w14:paraId="5196C65D" w14:textId="77777777" w:rsidR="009A040E" w:rsidRPr="009A040E" w:rsidRDefault="009A040E" w:rsidP="009A040E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Doctor Decade raises money for charities such as the Greater Lansing Food Bank</w:t>
      </w:r>
      <w:r w:rsidRPr="009A040E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9A040E">
        <w:rPr>
          <w:rFonts w:ascii="Times New Roman" w:hAnsi="Times New Roman"/>
          <w:i/>
          <w:szCs w:val="24"/>
        </w:rPr>
        <w:t xml:space="preserve">“I sing too loud and I’ll do it for free, to help raise money for your charity” </w:t>
      </w:r>
    </w:p>
    <w:p w14:paraId="2044B681" w14:textId="15B02D4F" w:rsidR="009A040E" w:rsidRDefault="009A040E" w:rsidP="009A040E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 70 original so</w:t>
      </w:r>
      <w:r w:rsidR="00916663">
        <w:rPr>
          <w:rFonts w:ascii="Times New Roman" w:hAnsi="Times New Roman"/>
          <w:szCs w:val="24"/>
        </w:rPr>
        <w:t>ngs on YouTube (e.g</w:t>
      </w:r>
      <w:r w:rsidR="00843002">
        <w:rPr>
          <w:rFonts w:ascii="Times New Roman" w:hAnsi="Times New Roman"/>
          <w:szCs w:val="24"/>
        </w:rPr>
        <w:t>.</w:t>
      </w:r>
      <w:r w:rsidR="00916663">
        <w:rPr>
          <w:rFonts w:ascii="Times New Roman" w:hAnsi="Times New Roman"/>
          <w:szCs w:val="24"/>
        </w:rPr>
        <w:t xml:space="preserve">, </w:t>
      </w:r>
      <w:r w:rsidR="00916663" w:rsidRPr="00916663">
        <w:rPr>
          <w:rFonts w:ascii="Times New Roman" w:hAnsi="Times New Roman"/>
          <w:i/>
          <w:szCs w:val="24"/>
        </w:rPr>
        <w:t>Big Data</w:t>
      </w:r>
      <w:r w:rsidR="00916663">
        <w:rPr>
          <w:rFonts w:ascii="Times New Roman" w:hAnsi="Times New Roman"/>
          <w:szCs w:val="24"/>
        </w:rPr>
        <w:t xml:space="preserve">, </w:t>
      </w:r>
      <w:r w:rsidRPr="00916663">
        <w:rPr>
          <w:rFonts w:ascii="Times New Roman" w:hAnsi="Times New Roman"/>
          <w:i/>
          <w:szCs w:val="24"/>
        </w:rPr>
        <w:t>Vampires on our Editorial Board</w:t>
      </w:r>
      <w:r w:rsidR="00916663">
        <w:rPr>
          <w:rFonts w:ascii="Times New Roman" w:hAnsi="Times New Roman"/>
          <w:szCs w:val="24"/>
        </w:rPr>
        <w:t xml:space="preserve">, </w:t>
      </w:r>
      <w:r w:rsidR="00916663" w:rsidRPr="00916663">
        <w:rPr>
          <w:rFonts w:ascii="Times New Roman" w:hAnsi="Times New Roman"/>
          <w:i/>
          <w:szCs w:val="24"/>
        </w:rPr>
        <w:t>Reject and Resubmit</w:t>
      </w:r>
      <w:r w:rsidR="00916663">
        <w:rPr>
          <w:rFonts w:ascii="Times New Roman" w:hAnsi="Times New Roman"/>
          <w:szCs w:val="24"/>
        </w:rPr>
        <w:t xml:space="preserve">, </w:t>
      </w:r>
      <w:r w:rsidR="009905BF">
        <w:rPr>
          <w:rFonts w:ascii="Times New Roman" w:hAnsi="Times New Roman"/>
          <w:i/>
          <w:szCs w:val="24"/>
        </w:rPr>
        <w:t>Bad P</w:t>
      </w:r>
      <w:r w:rsidR="00916663" w:rsidRPr="00916663">
        <w:rPr>
          <w:rFonts w:ascii="Times New Roman" w:hAnsi="Times New Roman"/>
          <w:i/>
          <w:szCs w:val="24"/>
        </w:rPr>
        <w:t>ublications</w:t>
      </w:r>
      <w:r w:rsidR="00916663">
        <w:rPr>
          <w:rFonts w:ascii="Times New Roman" w:hAnsi="Times New Roman"/>
          <w:szCs w:val="24"/>
        </w:rPr>
        <w:t xml:space="preserve">, and the international hit, </w:t>
      </w:r>
      <w:r w:rsidRPr="00916663">
        <w:rPr>
          <w:rFonts w:ascii="Times New Roman" w:hAnsi="Times New Roman"/>
          <w:i/>
          <w:szCs w:val="24"/>
        </w:rPr>
        <w:t>Sociomaterialit</w:t>
      </w:r>
      <w:r w:rsidR="00916663">
        <w:rPr>
          <w:rFonts w:ascii="Times New Roman" w:hAnsi="Times New Roman"/>
          <w:i/>
          <w:szCs w:val="24"/>
        </w:rPr>
        <w:t>y</w:t>
      </w:r>
      <w:r>
        <w:rPr>
          <w:rFonts w:ascii="Times New Roman" w:hAnsi="Times New Roman"/>
          <w:szCs w:val="24"/>
        </w:rPr>
        <w:t>)</w:t>
      </w:r>
    </w:p>
    <w:p w14:paraId="071A3720" w14:textId="77777777" w:rsidR="009A040E" w:rsidRPr="00916663" w:rsidRDefault="009A040E" w:rsidP="00916663">
      <w:pPr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Consistently ranked as the “#1 Indie Ar</w:t>
      </w:r>
      <w:r w:rsidR="00916663">
        <w:rPr>
          <w:rFonts w:ascii="Times New Roman" w:hAnsi="Times New Roman"/>
          <w:szCs w:val="24"/>
        </w:rPr>
        <w:t>tist” in East Lansing, 2012-present</w:t>
      </w:r>
      <w:r w:rsidR="00916663">
        <w:rPr>
          <w:rFonts w:ascii="Times New Roman" w:hAnsi="Times New Roman"/>
          <w:szCs w:val="24"/>
        </w:rPr>
        <w:br/>
      </w:r>
      <w:r w:rsidRPr="00916663">
        <w:rPr>
          <w:rFonts w:ascii="Times New Roman" w:hAnsi="Times New Roman"/>
          <w:szCs w:val="24"/>
        </w:rPr>
        <w:t xml:space="preserve">(www.reverbnation.com/DoctorDecade) </w:t>
      </w:r>
    </w:p>
    <w:p w14:paraId="13C18C50" w14:textId="77777777" w:rsidR="001E6F36" w:rsidRPr="00B83A25" w:rsidRDefault="001E6F36" w:rsidP="00B90924">
      <w:pPr>
        <w:ind w:left="0" w:firstLine="0"/>
        <w:rPr>
          <w:rFonts w:ascii="Times New Roman" w:hAnsi="Times New Roman"/>
          <w:sz w:val="22"/>
          <w:szCs w:val="22"/>
        </w:rPr>
      </w:pPr>
    </w:p>
    <w:p w14:paraId="033089B2" w14:textId="77777777" w:rsidR="001E6F36" w:rsidRPr="00B83A25" w:rsidRDefault="008F0A32" w:rsidP="001E6F36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V</w:t>
      </w:r>
      <w:r w:rsidR="001E6F36" w:rsidRPr="00B83A25">
        <w:rPr>
          <w:rFonts w:ascii="Times New Roman" w:hAnsi="Times New Roman"/>
          <w:b/>
          <w:szCs w:val="24"/>
        </w:rPr>
        <w:t>.TEACHING</w:t>
      </w:r>
    </w:p>
    <w:p w14:paraId="781F20B7" w14:textId="77777777" w:rsidR="00B90924" w:rsidRPr="00B83A25" w:rsidRDefault="001E6F36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/>
          <w:szCs w:val="24"/>
        </w:rPr>
        <w:t>Teaching Experience</w:t>
      </w:r>
    </w:p>
    <w:p w14:paraId="5D370F62" w14:textId="77777777" w:rsidR="006F0AFE" w:rsidRPr="00B83A25" w:rsidRDefault="001E6F36" w:rsidP="006F0AFE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/>
          <w:szCs w:val="24"/>
        </w:rPr>
        <w:t>Doctoral:</w:t>
      </w:r>
      <w:r w:rsidR="006F0AFE" w:rsidRPr="00B83A25">
        <w:rPr>
          <w:rFonts w:ascii="Times New Roman" w:hAnsi="Times New Roman"/>
          <w:b/>
          <w:szCs w:val="24"/>
        </w:rPr>
        <w:t xml:space="preserve"> </w:t>
      </w:r>
      <w:r w:rsidR="006F0AFE" w:rsidRPr="00B83A25">
        <w:rPr>
          <w:rFonts w:ascii="Times New Roman" w:hAnsi="Times New Roman"/>
          <w:szCs w:val="24"/>
        </w:rPr>
        <w:tab/>
        <w:t xml:space="preserve">Seminar on Information Systems </w:t>
      </w:r>
      <w:r w:rsidR="009D6297" w:rsidRPr="00B83A25">
        <w:rPr>
          <w:rFonts w:ascii="Times New Roman" w:hAnsi="Times New Roman"/>
          <w:szCs w:val="24"/>
        </w:rPr>
        <w:t>Design (MSU College of Business)</w:t>
      </w:r>
    </w:p>
    <w:p w14:paraId="2455F998" w14:textId="77777777" w:rsidR="006F0AFE" w:rsidRPr="00B83A25" w:rsidRDefault="006F0AFE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</w:r>
      <w:r w:rsidR="00AD0F24" w:rsidRPr="00B83A25">
        <w:rPr>
          <w:rFonts w:ascii="Times New Roman" w:hAnsi="Times New Roman"/>
          <w:szCs w:val="24"/>
        </w:rPr>
        <w:t>Sequential Data Analysis for</w:t>
      </w:r>
      <w:r w:rsidR="009D6297" w:rsidRPr="00B83A25">
        <w:rPr>
          <w:rFonts w:ascii="Times New Roman" w:hAnsi="Times New Roman"/>
          <w:szCs w:val="24"/>
        </w:rPr>
        <w:t xml:space="preserve"> Process Research (</w:t>
      </w:r>
      <w:r w:rsidRPr="00B83A25">
        <w:rPr>
          <w:rFonts w:ascii="Times New Roman" w:hAnsi="Times New Roman"/>
          <w:szCs w:val="24"/>
        </w:rPr>
        <w:t>UCLA)</w:t>
      </w:r>
    </w:p>
    <w:p w14:paraId="115511A4" w14:textId="77777777" w:rsidR="00AD0F24" w:rsidRPr="00B83A25" w:rsidRDefault="006777ED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  <w:t>Seminar in Process Research M</w:t>
      </w:r>
      <w:r w:rsidR="00AD0F24" w:rsidRPr="00B83A25">
        <w:rPr>
          <w:rFonts w:ascii="Times New Roman" w:hAnsi="Times New Roman"/>
          <w:szCs w:val="24"/>
        </w:rPr>
        <w:t xml:space="preserve">ethods (MSU </w:t>
      </w:r>
      <w:r w:rsidR="009D6297" w:rsidRPr="00B83A25">
        <w:rPr>
          <w:rFonts w:ascii="Times New Roman" w:hAnsi="Times New Roman"/>
          <w:szCs w:val="24"/>
        </w:rPr>
        <w:t xml:space="preserve">College of </w:t>
      </w:r>
      <w:r w:rsidR="00AD0F24" w:rsidRPr="00B83A25">
        <w:rPr>
          <w:rFonts w:ascii="Times New Roman" w:hAnsi="Times New Roman"/>
          <w:szCs w:val="24"/>
        </w:rPr>
        <w:t>Social Science)</w:t>
      </w:r>
    </w:p>
    <w:p w14:paraId="079276C1" w14:textId="77777777" w:rsidR="00A41A3E" w:rsidRPr="00B83A25" w:rsidRDefault="00A41A3E" w:rsidP="00A41A3E">
      <w:pPr>
        <w:ind w:left="720" w:firstLine="72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Seminar on Sequence Methods (Auckland, New Zealand)</w:t>
      </w:r>
    </w:p>
    <w:p w14:paraId="18E28A1B" w14:textId="77777777" w:rsidR="00DD618C" w:rsidRPr="00B83A25" w:rsidRDefault="00DD618C" w:rsidP="00DD618C">
      <w:pPr>
        <w:ind w:left="2250" w:hanging="81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Seminar on Sequence Methods (European Institute for Advanced Studies in Management, Brussels)</w:t>
      </w:r>
    </w:p>
    <w:p w14:paraId="45D8E5EE" w14:textId="77777777" w:rsidR="001E6F36" w:rsidRPr="00B83A25" w:rsidRDefault="001E6F36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/>
          <w:szCs w:val="24"/>
        </w:rPr>
        <w:t>Masters:</w:t>
      </w:r>
      <w:r w:rsidR="006F0AFE" w:rsidRPr="00B83A25">
        <w:rPr>
          <w:rFonts w:ascii="Times New Roman" w:hAnsi="Times New Roman"/>
          <w:szCs w:val="24"/>
        </w:rPr>
        <w:tab/>
        <w:t>Governance and control of enterprise systems</w:t>
      </w:r>
      <w:r w:rsidR="009D6297" w:rsidRPr="00B83A25">
        <w:rPr>
          <w:rFonts w:ascii="Times New Roman" w:hAnsi="Times New Roman"/>
          <w:szCs w:val="24"/>
        </w:rPr>
        <w:t xml:space="preserve"> (MSU College of Business)</w:t>
      </w:r>
    </w:p>
    <w:p w14:paraId="2CF9B72D" w14:textId="77777777" w:rsidR="006F0AFE" w:rsidRPr="00B83A25" w:rsidRDefault="006F0AFE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  <w:t>Project Management</w:t>
      </w:r>
      <w:r w:rsidR="009D6297" w:rsidRPr="00B83A25">
        <w:rPr>
          <w:rFonts w:ascii="Times New Roman" w:hAnsi="Times New Roman"/>
          <w:szCs w:val="24"/>
        </w:rPr>
        <w:t xml:space="preserve"> (MSU College of Business)</w:t>
      </w:r>
    </w:p>
    <w:p w14:paraId="02F4F96A" w14:textId="77777777" w:rsidR="00774966" w:rsidRPr="00B83A25" w:rsidRDefault="00774966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  <w:t>Information Systems</w:t>
      </w:r>
      <w:r w:rsidR="009D6297" w:rsidRPr="00B83A25">
        <w:rPr>
          <w:rFonts w:ascii="Times New Roman" w:hAnsi="Times New Roman"/>
          <w:szCs w:val="24"/>
        </w:rPr>
        <w:t xml:space="preserve"> (UCLA and MSU College of Business)</w:t>
      </w:r>
    </w:p>
    <w:p w14:paraId="0B11169A" w14:textId="77777777" w:rsidR="006F0AFE" w:rsidRPr="00B83A25" w:rsidRDefault="006F0AFE" w:rsidP="0077496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</w:r>
      <w:r w:rsidR="00774966" w:rsidRPr="00B83A25">
        <w:rPr>
          <w:rFonts w:ascii="Times New Roman" w:hAnsi="Times New Roman"/>
          <w:szCs w:val="24"/>
        </w:rPr>
        <w:t>E-commerce Business Models and Technology</w:t>
      </w:r>
      <w:r w:rsidR="009D6297" w:rsidRPr="00B83A25">
        <w:rPr>
          <w:rFonts w:ascii="Times New Roman" w:hAnsi="Times New Roman"/>
          <w:szCs w:val="24"/>
        </w:rPr>
        <w:t xml:space="preserve"> (MSU College of Business)</w:t>
      </w:r>
    </w:p>
    <w:p w14:paraId="299CC32D" w14:textId="77777777" w:rsidR="006F0AFE" w:rsidRPr="00B83A25" w:rsidRDefault="006F0AFE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  <w:t>Human Resource Information Systems</w:t>
      </w:r>
      <w:r w:rsidR="009D6297" w:rsidRPr="00B83A25">
        <w:rPr>
          <w:rFonts w:ascii="Times New Roman" w:hAnsi="Times New Roman"/>
          <w:szCs w:val="24"/>
        </w:rPr>
        <w:t xml:space="preserve"> (MSU College of Social Science)</w:t>
      </w:r>
    </w:p>
    <w:p w14:paraId="7DF86CC7" w14:textId="77777777" w:rsidR="006F0AFE" w:rsidRPr="00B83A25" w:rsidRDefault="006F0AFE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ab/>
      </w:r>
      <w:r w:rsidRPr="00B83A25">
        <w:rPr>
          <w:rFonts w:ascii="Times New Roman" w:hAnsi="Times New Roman"/>
          <w:szCs w:val="24"/>
        </w:rPr>
        <w:tab/>
        <w:t>Organizational Behavior</w:t>
      </w:r>
      <w:r w:rsidR="009D6297" w:rsidRPr="00B83A25">
        <w:rPr>
          <w:rFonts w:ascii="Times New Roman" w:hAnsi="Times New Roman"/>
          <w:szCs w:val="24"/>
        </w:rPr>
        <w:t xml:space="preserve"> (MSU College of Social Science)</w:t>
      </w:r>
    </w:p>
    <w:p w14:paraId="3E71FE46" w14:textId="77777777" w:rsidR="001E6F36" w:rsidRPr="00B83A25" w:rsidRDefault="001E6F36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/>
          <w:szCs w:val="24"/>
        </w:rPr>
        <w:t>Undergrad:</w:t>
      </w:r>
      <w:r w:rsidR="006F0AFE" w:rsidRPr="00B83A25">
        <w:rPr>
          <w:rFonts w:ascii="Times New Roman" w:hAnsi="Times New Roman"/>
          <w:szCs w:val="24"/>
        </w:rPr>
        <w:tab/>
        <w:t>Organizational Behavior</w:t>
      </w:r>
      <w:r w:rsidR="009D6297" w:rsidRPr="00B83A25">
        <w:rPr>
          <w:rFonts w:ascii="Times New Roman" w:hAnsi="Times New Roman"/>
          <w:szCs w:val="24"/>
        </w:rPr>
        <w:t xml:space="preserve"> (University of Michigan)</w:t>
      </w:r>
    </w:p>
    <w:p w14:paraId="36349BEC" w14:textId="77777777" w:rsidR="00AD0F24" w:rsidRPr="00B83A25" w:rsidRDefault="00AD0F24" w:rsidP="00FF7561">
      <w:pPr>
        <w:ind w:left="1080" w:firstLine="36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Senior Projects in Information Technology M</w:t>
      </w:r>
      <w:r w:rsidR="009D6297" w:rsidRPr="00B83A25">
        <w:rPr>
          <w:rFonts w:ascii="Times New Roman" w:hAnsi="Times New Roman"/>
          <w:szCs w:val="24"/>
        </w:rPr>
        <w:t>gmt</w:t>
      </w:r>
      <w:r w:rsidRPr="00B83A25">
        <w:rPr>
          <w:rFonts w:ascii="Times New Roman" w:hAnsi="Times New Roman"/>
          <w:szCs w:val="24"/>
        </w:rPr>
        <w:t xml:space="preserve"> </w:t>
      </w:r>
      <w:r w:rsidR="009D6297" w:rsidRPr="00B83A25">
        <w:rPr>
          <w:rFonts w:ascii="Times New Roman" w:hAnsi="Times New Roman"/>
          <w:szCs w:val="24"/>
        </w:rPr>
        <w:t xml:space="preserve"> (MSU College of Business)</w:t>
      </w:r>
    </w:p>
    <w:p w14:paraId="1B4E7412" w14:textId="77777777" w:rsidR="001E6F36" w:rsidRPr="00B83A25" w:rsidRDefault="001E6F36" w:rsidP="001E6F3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/>
          <w:szCs w:val="24"/>
        </w:rPr>
        <w:t xml:space="preserve">Exec: </w:t>
      </w:r>
      <w:r w:rsidR="006F0AFE" w:rsidRPr="00B83A25">
        <w:rPr>
          <w:rFonts w:ascii="Times New Roman" w:hAnsi="Times New Roman"/>
          <w:szCs w:val="24"/>
        </w:rPr>
        <w:tab/>
      </w:r>
      <w:r w:rsidR="006F0AFE" w:rsidRPr="00B83A25">
        <w:rPr>
          <w:rFonts w:ascii="Times New Roman" w:hAnsi="Times New Roman"/>
          <w:szCs w:val="24"/>
        </w:rPr>
        <w:tab/>
        <w:t>Information Systems Management</w:t>
      </w:r>
      <w:r w:rsidR="006777ED" w:rsidRPr="00B83A25">
        <w:rPr>
          <w:rFonts w:ascii="Times New Roman" w:hAnsi="Times New Roman"/>
          <w:szCs w:val="24"/>
        </w:rPr>
        <w:t xml:space="preserve"> (MSU Executive MBA Program)</w:t>
      </w:r>
    </w:p>
    <w:p w14:paraId="2BC78705" w14:textId="77777777" w:rsidR="006777ED" w:rsidRPr="00B83A25" w:rsidRDefault="006777ED" w:rsidP="006777ED">
      <w:pPr>
        <w:ind w:left="720" w:firstLine="720"/>
        <w:rPr>
          <w:rFonts w:ascii="Times New Roman" w:hAnsi="Times New Roman"/>
        </w:rPr>
      </w:pPr>
      <w:r w:rsidRPr="00B83A25">
        <w:rPr>
          <w:rFonts w:ascii="Times New Roman" w:hAnsi="Times New Roman"/>
          <w:szCs w:val="24"/>
        </w:rPr>
        <w:t>Social Impact Consulting Projects (MSU Executive MBA Program)</w:t>
      </w:r>
    </w:p>
    <w:p w14:paraId="2093924D" w14:textId="77777777" w:rsidR="006F41E3" w:rsidRPr="00B83A25" w:rsidRDefault="006F41E3" w:rsidP="006777ED">
      <w:pPr>
        <w:ind w:left="720" w:firstLine="720"/>
        <w:rPr>
          <w:rFonts w:ascii="Times New Roman" w:hAnsi="Times New Roman"/>
          <w:sz w:val="22"/>
          <w:szCs w:val="22"/>
        </w:rPr>
      </w:pPr>
    </w:p>
    <w:p w14:paraId="58605263" w14:textId="77777777" w:rsidR="001E6F36" w:rsidRPr="00B83A25" w:rsidRDefault="004337D1" w:rsidP="001E6F36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Doctoral dissertations Chaired (Placement)</w:t>
      </w:r>
    </w:p>
    <w:p w14:paraId="02458592" w14:textId="77777777" w:rsidR="002F5ABF" w:rsidRPr="00B83A25" w:rsidRDefault="002F5ABF" w:rsidP="002F5ABF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Singh, Harminder (Auckland University of Technology)</w:t>
      </w:r>
    </w:p>
    <w:p w14:paraId="4021F134" w14:textId="77777777" w:rsidR="002F5ABF" w:rsidRPr="00B83A25" w:rsidRDefault="002F5ABF" w:rsidP="002F5ABF">
      <w:pPr>
        <w:numPr>
          <w:ilvl w:val="0"/>
          <w:numId w:val="20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lastRenderedPageBreak/>
        <w:t>Liu, Peng (California State University, Fullerton)</w:t>
      </w:r>
    </w:p>
    <w:p w14:paraId="712F3673" w14:textId="77777777" w:rsidR="002F5ABF" w:rsidRPr="00B83A25" w:rsidRDefault="002F5ABF" w:rsidP="002F5ABF">
      <w:pPr>
        <w:numPr>
          <w:ilvl w:val="0"/>
          <w:numId w:val="20"/>
        </w:numPr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szCs w:val="24"/>
        </w:rPr>
        <w:t>Hillison, Derek (Florida State University)</w:t>
      </w:r>
    </w:p>
    <w:p w14:paraId="3B48D376" w14:textId="77777777" w:rsidR="004337D1" w:rsidRPr="00B83A25" w:rsidRDefault="004337D1" w:rsidP="001E6F36">
      <w:pPr>
        <w:ind w:left="0" w:firstLine="0"/>
        <w:rPr>
          <w:rFonts w:ascii="Times New Roman" w:hAnsi="Times New Roman"/>
          <w:szCs w:val="24"/>
        </w:rPr>
      </w:pPr>
    </w:p>
    <w:p w14:paraId="73E52F1B" w14:textId="77777777" w:rsidR="00417E16" w:rsidRPr="00B83A25" w:rsidRDefault="00417E16" w:rsidP="00417E16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SERVICE</w:t>
      </w:r>
    </w:p>
    <w:p w14:paraId="3A4D0576" w14:textId="77777777" w:rsidR="00417E16" w:rsidRPr="00B83A25" w:rsidRDefault="00417E16" w:rsidP="00417E16">
      <w:pPr>
        <w:ind w:left="0" w:firstLin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b/>
          <w:szCs w:val="24"/>
        </w:rPr>
        <w:t>Editorial Service</w:t>
      </w:r>
    </w:p>
    <w:p w14:paraId="37D75403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  <w:i/>
        </w:rPr>
      </w:pPr>
      <w:r w:rsidRPr="00B83A25">
        <w:rPr>
          <w:rFonts w:ascii="Times New Roman" w:hAnsi="Times New Roman"/>
        </w:rPr>
        <w:t xml:space="preserve">Guest editor, Special issue on Organizational Routines, </w:t>
      </w:r>
      <w:r w:rsidRPr="00B83A25">
        <w:rPr>
          <w:rFonts w:ascii="Times New Roman" w:hAnsi="Times New Roman"/>
          <w:i/>
        </w:rPr>
        <w:t>Organization Science</w:t>
      </w:r>
      <w:r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  <w:i/>
        </w:rPr>
        <w:t xml:space="preserve"> </w:t>
      </w:r>
      <w:r w:rsidRPr="00B83A25">
        <w:rPr>
          <w:rFonts w:ascii="Times New Roman" w:hAnsi="Times New Roman"/>
        </w:rPr>
        <w:t>in process</w:t>
      </w:r>
      <w:r w:rsidRPr="00B83A25">
        <w:rPr>
          <w:rFonts w:ascii="Times New Roman" w:hAnsi="Times New Roman"/>
          <w:i/>
        </w:rPr>
        <w:t>.</w:t>
      </w:r>
    </w:p>
    <w:p w14:paraId="5ABED041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Associate Editor, </w:t>
      </w:r>
      <w:r w:rsidRPr="00B83A25">
        <w:rPr>
          <w:rFonts w:ascii="Times New Roman" w:hAnsi="Times New Roman"/>
          <w:i/>
        </w:rPr>
        <w:t>European Journal of Information Systems</w:t>
      </w:r>
      <w:r w:rsidRPr="00B83A25">
        <w:rPr>
          <w:rFonts w:ascii="Times New Roman" w:hAnsi="Times New Roman"/>
        </w:rPr>
        <w:t>, 2012 - present.</w:t>
      </w:r>
    </w:p>
    <w:p w14:paraId="65482D4B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Editorial Board Member, </w:t>
      </w:r>
      <w:r w:rsidRPr="00B83A25">
        <w:rPr>
          <w:rFonts w:ascii="Times New Roman" w:hAnsi="Times New Roman"/>
          <w:i/>
        </w:rPr>
        <w:t>JAIS</w:t>
      </w:r>
      <w:r w:rsidRPr="00B83A25">
        <w:rPr>
          <w:rFonts w:ascii="Times New Roman" w:hAnsi="Times New Roman"/>
        </w:rPr>
        <w:t xml:space="preserve">, August 2009 - present. </w:t>
      </w:r>
    </w:p>
    <w:p w14:paraId="1CFE94BA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Editorial Board Member, </w:t>
      </w:r>
      <w:r w:rsidRPr="00B83A25">
        <w:rPr>
          <w:rFonts w:ascii="Times New Roman" w:hAnsi="Times New Roman"/>
          <w:i/>
        </w:rPr>
        <w:t>Organization Science</w:t>
      </w:r>
      <w:r w:rsidRPr="00B83A25">
        <w:rPr>
          <w:rFonts w:ascii="Times New Roman" w:hAnsi="Times New Roman"/>
        </w:rPr>
        <w:t xml:space="preserve">, August 1999 - present. </w:t>
      </w:r>
    </w:p>
    <w:p w14:paraId="6D9C6E6C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Editorial Board Member, </w:t>
      </w:r>
      <w:r w:rsidRPr="00B83A25">
        <w:rPr>
          <w:rFonts w:ascii="Times New Roman" w:hAnsi="Times New Roman"/>
          <w:i/>
        </w:rPr>
        <w:t>Information and Organization</w:t>
      </w:r>
      <w:r w:rsidRPr="00B83A25">
        <w:rPr>
          <w:rFonts w:ascii="Times New Roman" w:hAnsi="Times New Roman"/>
        </w:rPr>
        <w:t>, September 1995 - present.</w:t>
      </w:r>
    </w:p>
    <w:p w14:paraId="254510AF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Editorial Board Member, </w:t>
      </w:r>
      <w:r w:rsidRPr="00B83A25">
        <w:rPr>
          <w:rFonts w:ascii="Times New Roman" w:hAnsi="Times New Roman"/>
          <w:i/>
        </w:rPr>
        <w:t>Information, Technology and People</w:t>
      </w:r>
      <w:r w:rsidRPr="00B83A25">
        <w:rPr>
          <w:rFonts w:ascii="Times New Roman" w:hAnsi="Times New Roman"/>
        </w:rPr>
        <w:t>, 1996 - present.</w:t>
      </w:r>
    </w:p>
    <w:p w14:paraId="659DCF55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Associate Editor, </w:t>
      </w:r>
      <w:r w:rsidRPr="00B83A25">
        <w:rPr>
          <w:rFonts w:ascii="Times New Roman" w:hAnsi="Times New Roman"/>
          <w:i/>
        </w:rPr>
        <w:t>Information Systems Research</w:t>
      </w:r>
      <w:r w:rsidRPr="00B83A25">
        <w:rPr>
          <w:rFonts w:ascii="Times New Roman" w:hAnsi="Times New Roman"/>
        </w:rPr>
        <w:t xml:space="preserve">, January 2005 – December 2007. </w:t>
      </w:r>
    </w:p>
    <w:p w14:paraId="7227CDD6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Editorial Board Member, </w:t>
      </w:r>
      <w:r w:rsidRPr="00B83A25">
        <w:rPr>
          <w:rFonts w:ascii="Times New Roman" w:hAnsi="Times New Roman"/>
          <w:i/>
        </w:rPr>
        <w:t>Administrative Science Quarterly</w:t>
      </w:r>
      <w:r w:rsidRPr="00B83A25">
        <w:rPr>
          <w:rFonts w:ascii="Times New Roman" w:hAnsi="Times New Roman"/>
        </w:rPr>
        <w:t>, December 1993 - December 1999.</w:t>
      </w:r>
    </w:p>
    <w:p w14:paraId="7C108266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Guest Associate Editor, </w:t>
      </w:r>
      <w:r w:rsidRPr="00B83A25">
        <w:rPr>
          <w:rFonts w:ascii="Times New Roman" w:hAnsi="Times New Roman"/>
          <w:i/>
        </w:rPr>
        <w:t>MIS Quarterly</w:t>
      </w:r>
      <w:r w:rsidRPr="00B83A25">
        <w:rPr>
          <w:rFonts w:ascii="Times New Roman" w:hAnsi="Times New Roman"/>
        </w:rPr>
        <w:t>, Special Issue on Qualitative Research in Information Systems.</w:t>
      </w:r>
    </w:p>
    <w:p w14:paraId="20678668" w14:textId="77777777" w:rsidR="00774966" w:rsidRPr="00B83A25" w:rsidRDefault="00774966" w:rsidP="00774966">
      <w:pPr>
        <w:numPr>
          <w:ilvl w:val="0"/>
          <w:numId w:val="22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Guest Associate Editor, </w:t>
      </w:r>
      <w:r w:rsidRPr="00B83A25">
        <w:rPr>
          <w:rFonts w:ascii="Times New Roman" w:hAnsi="Times New Roman"/>
          <w:i/>
        </w:rPr>
        <w:t>Organization Science</w:t>
      </w:r>
      <w:r w:rsidRPr="00B83A25">
        <w:rPr>
          <w:rFonts w:ascii="Times New Roman" w:hAnsi="Times New Roman"/>
        </w:rPr>
        <w:t xml:space="preserve">, 1997-1998.  </w:t>
      </w:r>
    </w:p>
    <w:p w14:paraId="3E9C074B" w14:textId="77777777" w:rsidR="001E6F36" w:rsidRDefault="001E6F36" w:rsidP="001E6F36">
      <w:pPr>
        <w:ind w:left="0" w:firstLine="0"/>
        <w:rPr>
          <w:rFonts w:ascii="Times New Roman" w:hAnsi="Times New Roman"/>
        </w:rPr>
      </w:pPr>
    </w:p>
    <w:p w14:paraId="79D83D68" w14:textId="77777777" w:rsidR="00972AE1" w:rsidRPr="00B83A25" w:rsidRDefault="00972AE1" w:rsidP="001E6F36">
      <w:pPr>
        <w:ind w:left="0" w:firstLine="0"/>
        <w:rPr>
          <w:rFonts w:ascii="Times New Roman" w:hAnsi="Times New Roman"/>
        </w:rPr>
      </w:pPr>
    </w:p>
    <w:p w14:paraId="02D094FA" w14:textId="77777777" w:rsidR="00254AA4" w:rsidRPr="00B83A25" w:rsidRDefault="00254AA4" w:rsidP="001E6F36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Adhoc reviewer</w:t>
      </w:r>
    </w:p>
    <w:p w14:paraId="16EFEE4D" w14:textId="77777777" w:rsidR="00774966" w:rsidRPr="00B83A25" w:rsidRDefault="00774966" w:rsidP="00A6027F">
      <w:pPr>
        <w:ind w:firstLine="0"/>
        <w:rPr>
          <w:rFonts w:ascii="Times New Roman" w:hAnsi="Times New Roman"/>
        </w:rPr>
      </w:pPr>
      <w:r w:rsidRPr="00B83A25">
        <w:rPr>
          <w:rFonts w:ascii="Times New Roman" w:hAnsi="Times New Roman"/>
          <w:i/>
        </w:rPr>
        <w:t>Administrative Science Quarterly,</w:t>
      </w:r>
      <w:r w:rsidRPr="00B83A25">
        <w:rPr>
          <w:rFonts w:ascii="Times New Roman" w:hAnsi="Times New Roman"/>
        </w:rPr>
        <w:t xml:space="preserve"> </w:t>
      </w:r>
      <w:r w:rsidRPr="00B83A25">
        <w:rPr>
          <w:rFonts w:ascii="Times New Roman" w:hAnsi="Times New Roman"/>
          <w:i/>
        </w:rPr>
        <w:t>Organization Studies,</w:t>
      </w:r>
      <w:r w:rsidRPr="00B83A25">
        <w:rPr>
          <w:rFonts w:ascii="Times New Roman" w:hAnsi="Times New Roman"/>
        </w:rPr>
        <w:t xml:space="preserve"> </w:t>
      </w:r>
      <w:r w:rsidRPr="00B83A25">
        <w:rPr>
          <w:rFonts w:ascii="Times New Roman" w:hAnsi="Times New Roman"/>
          <w:i/>
        </w:rPr>
        <w:t>Management Science, Academy of Management Journal, Academy of Management Review, Information Systems Research, MIS Quarterly, European Journal of Information Systems, IEEE Transactions on Office Information Systems</w:t>
      </w:r>
      <w:r w:rsidRPr="00B83A25">
        <w:rPr>
          <w:rFonts w:ascii="Times New Roman" w:hAnsi="Times New Roman"/>
        </w:rPr>
        <w:t xml:space="preserve">, </w:t>
      </w:r>
      <w:r w:rsidRPr="00B83A25">
        <w:rPr>
          <w:rFonts w:ascii="Times New Roman" w:hAnsi="Times New Roman"/>
          <w:i/>
        </w:rPr>
        <w:t xml:space="preserve">Journal of Management Studies, </w:t>
      </w:r>
      <w:r w:rsidRPr="00B83A25">
        <w:rPr>
          <w:rFonts w:ascii="Times New Roman" w:hAnsi="Times New Roman"/>
        </w:rPr>
        <w:t xml:space="preserve">and other journals. </w:t>
      </w:r>
    </w:p>
    <w:p w14:paraId="0D95AB49" w14:textId="77777777" w:rsidR="00254AA4" w:rsidRPr="00B83A25" w:rsidRDefault="00254AA4" w:rsidP="001E6F36">
      <w:pPr>
        <w:ind w:left="0" w:firstLine="0"/>
        <w:rPr>
          <w:rFonts w:ascii="Times New Roman" w:hAnsi="Times New Roman"/>
          <w:szCs w:val="24"/>
        </w:rPr>
      </w:pPr>
    </w:p>
    <w:p w14:paraId="41D8D98D" w14:textId="77777777" w:rsidR="00254AA4" w:rsidRPr="00B83A25" w:rsidRDefault="00254AA4" w:rsidP="001E6F36">
      <w:pPr>
        <w:ind w:left="0" w:firstLine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  <w:szCs w:val="24"/>
        </w:rPr>
        <w:t>Leadership in Conferences</w:t>
      </w:r>
    </w:p>
    <w:p w14:paraId="371EBB62" w14:textId="77777777" w:rsidR="0092130A" w:rsidRDefault="0092130A" w:rsidP="00774966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Co-Convenor, Subtheme on Entrepreneurial Origins of Organizational Routines, European Group on Organization Studies, Naples, Italy, July 2016. </w:t>
      </w:r>
    </w:p>
    <w:p w14:paraId="31076B2E" w14:textId="77777777" w:rsidR="0092130A" w:rsidRDefault="0092130A" w:rsidP="00774966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European Group on Organization Studies, Standing Working Group on Routine Dynamics, 2015-2018.</w:t>
      </w:r>
    </w:p>
    <w:p w14:paraId="04A78F9E" w14:textId="77777777" w:rsidR="00774966" w:rsidRPr="00B83A25" w:rsidRDefault="00774966" w:rsidP="00774966">
      <w:pPr>
        <w:numPr>
          <w:ilvl w:val="0"/>
          <w:numId w:val="2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Program Co-Chair, 2008 International Co</w:t>
      </w:r>
      <w:r w:rsidR="00A026DE" w:rsidRPr="00B83A25">
        <w:rPr>
          <w:rFonts w:ascii="Times New Roman" w:hAnsi="Times New Roman"/>
        </w:rPr>
        <w:t>nference on Information Systems, Paris, France.</w:t>
      </w:r>
    </w:p>
    <w:p w14:paraId="2B3D53F3" w14:textId="77777777" w:rsidR="00912772" w:rsidRPr="00B83A25" w:rsidRDefault="00912772" w:rsidP="00774966">
      <w:pPr>
        <w:numPr>
          <w:ilvl w:val="0"/>
          <w:numId w:val="2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Program Co-chair, Communities and Technologies 2007:</w:t>
      </w:r>
      <w:r w:rsidR="00605C94" w:rsidRPr="00B83A25">
        <w:rPr>
          <w:rFonts w:ascii="Times New Roman" w:hAnsi="Times New Roman"/>
        </w:rPr>
        <w:t xml:space="preserve"> Michigan State University. </w:t>
      </w:r>
    </w:p>
    <w:p w14:paraId="6ACA69EA" w14:textId="77777777" w:rsidR="00774966" w:rsidRPr="00B83A25" w:rsidRDefault="00774966" w:rsidP="00774966">
      <w:pPr>
        <w:numPr>
          <w:ilvl w:val="0"/>
          <w:numId w:val="2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 xml:space="preserve">Program Committee for </w:t>
      </w:r>
      <w:bookmarkStart w:id="2" w:name="OLE_LINK1"/>
      <w:bookmarkStart w:id="3" w:name="OLE_LINK2"/>
      <w:r w:rsidRPr="00B83A25">
        <w:rPr>
          <w:rFonts w:ascii="Times New Roman" w:hAnsi="Times New Roman"/>
        </w:rPr>
        <w:t xml:space="preserve">1996 International Conference on Information Systems. </w:t>
      </w:r>
      <w:bookmarkEnd w:id="2"/>
      <w:bookmarkEnd w:id="3"/>
    </w:p>
    <w:p w14:paraId="724E31A3" w14:textId="77777777" w:rsidR="00912772" w:rsidRDefault="00774966" w:rsidP="0009576A">
      <w:pPr>
        <w:numPr>
          <w:ilvl w:val="0"/>
          <w:numId w:val="21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Program Committee</w:t>
      </w:r>
      <w:r w:rsidR="00605C94" w:rsidRPr="00B83A25">
        <w:rPr>
          <w:rFonts w:ascii="Times New Roman" w:hAnsi="Times New Roman"/>
        </w:rPr>
        <w:t>,</w:t>
      </w:r>
      <w:r w:rsidRPr="00B83A25">
        <w:rPr>
          <w:rFonts w:ascii="Times New Roman" w:hAnsi="Times New Roman"/>
        </w:rPr>
        <w:t xml:space="preserve"> International Federation of Information Processing, Working Group 8.2.  </w:t>
      </w:r>
      <w:r w:rsidR="00605C94" w:rsidRPr="00B83A25">
        <w:rPr>
          <w:rFonts w:ascii="Times New Roman" w:hAnsi="Times New Roman"/>
        </w:rPr>
        <w:t>1994 and</w:t>
      </w:r>
      <w:r w:rsidR="00912772" w:rsidRPr="00B83A25">
        <w:rPr>
          <w:rFonts w:ascii="Times New Roman" w:hAnsi="Times New Roman"/>
        </w:rPr>
        <w:t xml:space="preserve"> 1995</w:t>
      </w:r>
    </w:p>
    <w:p w14:paraId="3CD32F54" w14:textId="77777777" w:rsidR="0009576A" w:rsidRPr="0009576A" w:rsidRDefault="0009576A" w:rsidP="0009576A">
      <w:pPr>
        <w:ind w:left="720" w:firstLine="0"/>
        <w:rPr>
          <w:rFonts w:ascii="Times New Roman" w:hAnsi="Times New Roman"/>
        </w:rPr>
      </w:pPr>
    </w:p>
    <w:p w14:paraId="0CCB7FC3" w14:textId="77777777" w:rsidR="00CE3FDF" w:rsidRPr="00B83A25" w:rsidRDefault="00CE3FDF" w:rsidP="001E6F36">
      <w:pPr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Professional Affiliations</w:t>
      </w:r>
    </w:p>
    <w:p w14:paraId="75F111EF" w14:textId="77777777" w:rsidR="00410352" w:rsidRPr="00B83A25" w:rsidRDefault="00410352" w:rsidP="00410352">
      <w:pPr>
        <w:numPr>
          <w:ilvl w:val="0"/>
          <w:numId w:val="23"/>
        </w:numPr>
        <w:outlineLvl w:val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Academy of Management</w:t>
      </w:r>
    </w:p>
    <w:p w14:paraId="3C4A0392" w14:textId="77777777" w:rsidR="00410352" w:rsidRPr="00B83A25" w:rsidRDefault="00410352" w:rsidP="00410352">
      <w:pPr>
        <w:numPr>
          <w:ilvl w:val="1"/>
          <w:numId w:val="23"/>
        </w:numPr>
        <w:spacing w:before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Organization and Management Theory Division</w:t>
      </w:r>
    </w:p>
    <w:p w14:paraId="7E77DAB7" w14:textId="77777777" w:rsidR="00410352" w:rsidRPr="00B83A25" w:rsidRDefault="00410352" w:rsidP="00410352">
      <w:pPr>
        <w:numPr>
          <w:ilvl w:val="1"/>
          <w:numId w:val="23"/>
        </w:numPr>
        <w:spacing w:before="0"/>
        <w:outlineLvl w:val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Organizational Communications and Information Systems</w:t>
      </w:r>
    </w:p>
    <w:p w14:paraId="570EA726" w14:textId="77777777" w:rsidR="00410352" w:rsidRPr="00B83A25" w:rsidRDefault="00410352" w:rsidP="00410352">
      <w:pPr>
        <w:numPr>
          <w:ilvl w:val="1"/>
          <w:numId w:val="23"/>
        </w:numPr>
        <w:spacing w:before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Research Methods Division</w:t>
      </w:r>
    </w:p>
    <w:p w14:paraId="682F42A1" w14:textId="77777777" w:rsidR="0092130A" w:rsidRPr="0092130A" w:rsidRDefault="00410352" w:rsidP="00410352">
      <w:pPr>
        <w:numPr>
          <w:ilvl w:val="0"/>
          <w:numId w:val="23"/>
        </w:numPr>
        <w:spacing w:before="0"/>
        <w:rPr>
          <w:rFonts w:ascii="Times New Roman" w:hAnsi="Times New Roman"/>
        </w:rPr>
      </w:pPr>
      <w:r w:rsidRPr="00B83A25">
        <w:rPr>
          <w:rFonts w:ascii="Times New Roman" w:hAnsi="Times New Roman"/>
        </w:rPr>
        <w:t>Association for Information Systems</w:t>
      </w:r>
    </w:p>
    <w:p w14:paraId="781C14EB" w14:textId="77777777" w:rsidR="00410352" w:rsidRPr="00B83A25" w:rsidRDefault="00410352" w:rsidP="00410352">
      <w:pPr>
        <w:numPr>
          <w:ilvl w:val="0"/>
          <w:numId w:val="2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The Institute for Management Science</w:t>
      </w:r>
    </w:p>
    <w:p w14:paraId="685B73EE" w14:textId="77777777" w:rsidR="00410352" w:rsidRPr="00B83A25" w:rsidRDefault="00410352" w:rsidP="00410352">
      <w:pPr>
        <w:numPr>
          <w:ilvl w:val="0"/>
          <w:numId w:val="23"/>
        </w:numPr>
        <w:rPr>
          <w:rFonts w:ascii="Times New Roman" w:hAnsi="Times New Roman"/>
        </w:rPr>
      </w:pPr>
      <w:r w:rsidRPr="00B83A25">
        <w:rPr>
          <w:rFonts w:ascii="Times New Roman" w:hAnsi="Times New Roman"/>
        </w:rPr>
        <w:t>Member, International Federation of Information Processing Working Group 8.2</w:t>
      </w:r>
    </w:p>
    <w:p w14:paraId="177B5558" w14:textId="77777777" w:rsidR="00410352" w:rsidRPr="00B83A25" w:rsidRDefault="00410352" w:rsidP="001E6F36">
      <w:pPr>
        <w:ind w:left="0" w:firstLine="0"/>
        <w:rPr>
          <w:rFonts w:ascii="Times New Roman" w:hAnsi="Times New Roman"/>
          <w:szCs w:val="24"/>
        </w:rPr>
      </w:pPr>
    </w:p>
    <w:p w14:paraId="7185C950" w14:textId="77777777" w:rsidR="00174E0C" w:rsidRDefault="00CE3FDF" w:rsidP="00CE3FDF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Cs w:val="24"/>
        </w:rPr>
      </w:pPr>
      <w:r w:rsidRPr="00B83A25">
        <w:rPr>
          <w:rFonts w:ascii="Times New Roman" w:hAnsi="Times New Roman"/>
          <w:b/>
          <w:szCs w:val="24"/>
        </w:rPr>
        <w:t>Internal Service</w:t>
      </w:r>
    </w:p>
    <w:p w14:paraId="3488F2AE" w14:textId="77777777" w:rsidR="00924F9C" w:rsidRPr="00B83A25" w:rsidRDefault="00924F9C" w:rsidP="00CE3FDF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Cs w:val="24"/>
        </w:rPr>
      </w:pPr>
    </w:p>
    <w:p w14:paraId="04D2D75B" w14:textId="77777777" w:rsidR="00CE3FDF" w:rsidRPr="00B83A25" w:rsidRDefault="00CE3FDF" w:rsidP="00CE3FDF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b/>
          <w:sz w:val="22"/>
          <w:szCs w:val="22"/>
        </w:rPr>
      </w:pPr>
      <w:r w:rsidRPr="00B83A25">
        <w:rPr>
          <w:rFonts w:ascii="Times New Roman" w:hAnsi="Times New Roman"/>
          <w:b/>
          <w:sz w:val="22"/>
          <w:szCs w:val="22"/>
        </w:rPr>
        <w:t>Michigan State University</w:t>
      </w:r>
    </w:p>
    <w:p w14:paraId="279C5EE1" w14:textId="77777777" w:rsidR="00986AEF" w:rsidRPr="00B83A25" w:rsidRDefault="00986AEF" w:rsidP="00CE3FDF">
      <w:pPr>
        <w:widowControl w:val="0"/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sz w:val="22"/>
          <w:szCs w:val="22"/>
        </w:rPr>
      </w:pPr>
    </w:p>
    <w:p w14:paraId="34F0A6A5" w14:textId="77777777" w:rsidR="00174E0C" w:rsidRDefault="00174E0C" w:rsidP="00986A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UEF/UDF </w:t>
      </w:r>
      <w:r w:rsidR="005C77EC" w:rsidRPr="00B83A25">
        <w:rPr>
          <w:rFonts w:ascii="Times New Roman" w:hAnsi="Times New Roman"/>
          <w:szCs w:val="24"/>
        </w:rPr>
        <w:t xml:space="preserve">selection </w:t>
      </w:r>
      <w:r w:rsidRPr="00B83A25">
        <w:rPr>
          <w:rFonts w:ascii="Times New Roman" w:hAnsi="Times New Roman"/>
          <w:szCs w:val="24"/>
        </w:rPr>
        <w:t>committee (three years)</w:t>
      </w:r>
    </w:p>
    <w:p w14:paraId="0F35D7AB" w14:textId="77777777" w:rsidR="00924F9C" w:rsidRPr="00B83A25" w:rsidRDefault="00924F9C" w:rsidP="00924F9C">
      <w:pPr>
        <w:widowControl w:val="0"/>
        <w:autoSpaceDE w:val="0"/>
        <w:autoSpaceDN w:val="0"/>
        <w:adjustRightInd w:val="0"/>
        <w:spacing w:before="0"/>
        <w:ind w:left="720" w:firstLine="0"/>
        <w:rPr>
          <w:rFonts w:ascii="Times New Roman" w:hAnsi="Times New Roman"/>
          <w:szCs w:val="24"/>
        </w:rPr>
      </w:pPr>
    </w:p>
    <w:p w14:paraId="1F9F78CA" w14:textId="77777777" w:rsidR="00986AEF" w:rsidRPr="00B83A25" w:rsidRDefault="00986AEF" w:rsidP="00986A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 xml:space="preserve">Search </w:t>
      </w:r>
      <w:r w:rsidR="005C77EC" w:rsidRPr="00B83A25">
        <w:rPr>
          <w:rFonts w:ascii="Times New Roman" w:hAnsi="Times New Roman"/>
          <w:szCs w:val="24"/>
        </w:rPr>
        <w:t>committee, University archivist</w:t>
      </w:r>
    </w:p>
    <w:p w14:paraId="43E9A3AA" w14:textId="77777777" w:rsidR="00174E0C" w:rsidRPr="00A45EC8" w:rsidRDefault="005C77EC" w:rsidP="005C77EC">
      <w:pPr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B83A25">
        <w:rPr>
          <w:rFonts w:ascii="Times New Roman" w:hAnsi="Times New Roman"/>
          <w:szCs w:val="24"/>
        </w:rPr>
        <w:t>Faculty Learning Community on Collaboration, sponsored by the Office of Faculty and Organizational Development.</w:t>
      </w:r>
    </w:p>
    <w:p w14:paraId="75389921" w14:textId="77777777" w:rsidR="00A45EC8" w:rsidRPr="00B83A25" w:rsidRDefault="00A45EC8" w:rsidP="00A45EC8">
      <w:pPr>
        <w:ind w:left="720" w:firstLine="0"/>
        <w:rPr>
          <w:rFonts w:ascii="Times New Roman" w:hAnsi="Times New Roman"/>
          <w:sz w:val="22"/>
          <w:szCs w:val="22"/>
        </w:rPr>
      </w:pPr>
    </w:p>
    <w:p w14:paraId="1757882B" w14:textId="77777777" w:rsidR="00CE3FDF" w:rsidRPr="00B83A25" w:rsidRDefault="00CE3FDF" w:rsidP="00CE3FDF">
      <w:pPr>
        <w:ind w:left="0" w:firstLine="0"/>
        <w:rPr>
          <w:rFonts w:ascii="Times New Roman" w:hAnsi="Times New Roman"/>
          <w:b/>
          <w:sz w:val="22"/>
          <w:szCs w:val="22"/>
        </w:rPr>
      </w:pPr>
      <w:r w:rsidRPr="00B83A25">
        <w:rPr>
          <w:rFonts w:ascii="Times New Roman" w:hAnsi="Times New Roman"/>
          <w:b/>
          <w:sz w:val="22"/>
          <w:szCs w:val="22"/>
        </w:rPr>
        <w:t>College</w:t>
      </w:r>
      <w:r w:rsidR="00A45EC8">
        <w:rPr>
          <w:rFonts w:ascii="Times New Roman" w:hAnsi="Times New Roman"/>
          <w:b/>
          <w:sz w:val="22"/>
          <w:szCs w:val="22"/>
        </w:rPr>
        <w:t xml:space="preserve"> of Business</w:t>
      </w:r>
    </w:p>
    <w:p w14:paraId="140F92CB" w14:textId="77777777" w:rsidR="00174E0C" w:rsidRDefault="00986AEF" w:rsidP="00986AEF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Chair of College Doctoral Programs C</w:t>
      </w:r>
      <w:r w:rsidR="00174E0C" w:rsidRPr="00B83A25">
        <w:rPr>
          <w:rFonts w:ascii="Times New Roman" w:hAnsi="Times New Roman"/>
          <w:szCs w:val="24"/>
        </w:rPr>
        <w:t>ommittee</w:t>
      </w:r>
      <w:r w:rsidRPr="00B83A25">
        <w:rPr>
          <w:rFonts w:ascii="Times New Roman" w:hAnsi="Times New Roman"/>
          <w:szCs w:val="24"/>
        </w:rPr>
        <w:t>, 2004-2014</w:t>
      </w:r>
    </w:p>
    <w:p w14:paraId="347F3FED" w14:textId="77777777" w:rsidR="00916663" w:rsidRDefault="00916663" w:rsidP="00986AEF">
      <w:pPr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College RPT committee</w:t>
      </w:r>
    </w:p>
    <w:p w14:paraId="10C43A32" w14:textId="77777777" w:rsidR="00986AEF" w:rsidRPr="00B83A25" w:rsidRDefault="00986AEF" w:rsidP="00986AEF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B83A25">
        <w:rPr>
          <w:rFonts w:ascii="Times New Roman" w:hAnsi="Times New Roman"/>
          <w:szCs w:val="24"/>
        </w:rPr>
        <w:t>Alumni Entertainment (</w:t>
      </w:r>
      <w:r w:rsidR="009A040E">
        <w:rPr>
          <w:rFonts w:ascii="Times New Roman" w:hAnsi="Times New Roman"/>
          <w:szCs w:val="24"/>
        </w:rPr>
        <w:t>performing as Doctor Decade</w:t>
      </w:r>
      <w:r w:rsidRPr="00B83A25">
        <w:rPr>
          <w:rFonts w:ascii="Times New Roman" w:hAnsi="Times New Roman"/>
          <w:szCs w:val="24"/>
        </w:rPr>
        <w:t xml:space="preserve"> at tailgate tents), 2012-present</w:t>
      </w:r>
    </w:p>
    <w:p w14:paraId="52F9547F" w14:textId="77777777" w:rsidR="00986AEF" w:rsidRPr="00B83A25" w:rsidRDefault="00B83A25" w:rsidP="00986AEF">
      <w:pPr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Other </w:t>
      </w:r>
      <w:r w:rsidR="00A45EC8">
        <w:rPr>
          <w:rFonts w:ascii="Times New Roman" w:hAnsi="Times New Roman"/>
        </w:rPr>
        <w:t>service, as assigned</w:t>
      </w:r>
    </w:p>
    <w:p w14:paraId="422B7F27" w14:textId="77777777" w:rsidR="00174E0C" w:rsidRPr="00B83A25" w:rsidRDefault="00174E0C" w:rsidP="00CE3FDF">
      <w:pPr>
        <w:ind w:left="0" w:firstLine="0"/>
        <w:rPr>
          <w:rFonts w:ascii="Times New Roman" w:hAnsi="Times New Roman"/>
          <w:szCs w:val="24"/>
        </w:rPr>
      </w:pPr>
    </w:p>
    <w:p w14:paraId="19B9CE0B" w14:textId="77777777" w:rsidR="00CE3FDF" w:rsidRPr="00B83A25" w:rsidRDefault="00CE3FDF" w:rsidP="001E6F36">
      <w:pPr>
        <w:ind w:left="0" w:firstLine="0"/>
        <w:rPr>
          <w:rFonts w:ascii="Times New Roman" w:hAnsi="Times New Roman"/>
          <w:b/>
        </w:rPr>
      </w:pPr>
      <w:r w:rsidRPr="00B83A25">
        <w:rPr>
          <w:rFonts w:ascii="Times New Roman" w:hAnsi="Times New Roman"/>
          <w:b/>
          <w:sz w:val="22"/>
          <w:szCs w:val="22"/>
        </w:rPr>
        <w:t>Accounting and Information Systems Department</w:t>
      </w:r>
    </w:p>
    <w:p w14:paraId="08222B6E" w14:textId="77777777" w:rsidR="00254AA4" w:rsidRDefault="00B83A25" w:rsidP="00B83A25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  <w:r w:rsidR="00174E0C" w:rsidRPr="00B83A25">
        <w:rPr>
          <w:rFonts w:ascii="Times New Roman" w:hAnsi="Times New Roman"/>
        </w:rPr>
        <w:t xml:space="preserve"> of Information Systems PhD Program</w:t>
      </w:r>
      <w:r>
        <w:rPr>
          <w:rFonts w:ascii="Times New Roman" w:hAnsi="Times New Roman"/>
        </w:rPr>
        <w:t>, 2003 - present.</w:t>
      </w:r>
    </w:p>
    <w:p w14:paraId="21E8CD9D" w14:textId="77777777" w:rsidR="00B83A25" w:rsidRDefault="00B83A25" w:rsidP="00B83A25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Chair, Faculty Search Committee</w:t>
      </w:r>
      <w:r w:rsidR="002D2AB0">
        <w:rPr>
          <w:rFonts w:ascii="Times New Roman" w:hAnsi="Times New Roman"/>
        </w:rPr>
        <w:t>, 2014</w:t>
      </w:r>
    </w:p>
    <w:p w14:paraId="7B24D1C7" w14:textId="77777777" w:rsidR="00B83A25" w:rsidRDefault="00B83A25" w:rsidP="00B83A25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Advisory Committee (</w:t>
      </w:r>
      <w:r w:rsidR="002D2AB0">
        <w:rPr>
          <w:rFonts w:ascii="Times New Roman" w:hAnsi="Times New Roman"/>
        </w:rPr>
        <w:t>multiple</w:t>
      </w:r>
      <w:r>
        <w:rPr>
          <w:rFonts w:ascii="Times New Roman" w:hAnsi="Times New Roman"/>
        </w:rPr>
        <w:t xml:space="preserve"> times</w:t>
      </w:r>
      <w:r w:rsidR="002D2AB0">
        <w:rPr>
          <w:rFonts w:ascii="Times New Roman" w:hAnsi="Times New Roman"/>
        </w:rPr>
        <w:t>, including serving as chairperson</w:t>
      </w:r>
      <w:r>
        <w:rPr>
          <w:rFonts w:ascii="Times New Roman" w:hAnsi="Times New Roman"/>
        </w:rPr>
        <w:t>)</w:t>
      </w:r>
    </w:p>
    <w:p w14:paraId="4E90C603" w14:textId="77777777" w:rsidR="00CB783E" w:rsidRPr="00A45EC8" w:rsidRDefault="00B83A25" w:rsidP="00A45EC8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service, as assigned</w:t>
      </w:r>
    </w:p>
    <w:sectPr w:rsidR="00CB783E" w:rsidRPr="00A45EC8">
      <w:headerReference w:type="default" r:id="rId8"/>
      <w:footerReference w:type="even" r:id="rId9"/>
      <w:headerReference w:type="first" r:id="rId10"/>
      <w:pgSz w:w="12240" w:h="15840"/>
      <w:pgMar w:top="1166" w:right="1440" w:bottom="116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59E0" w14:textId="77777777" w:rsidR="006405E0" w:rsidRDefault="006405E0">
      <w:r>
        <w:separator/>
      </w:r>
    </w:p>
  </w:endnote>
  <w:endnote w:type="continuationSeparator" w:id="0">
    <w:p w14:paraId="428C80DA" w14:textId="77777777" w:rsidR="006405E0" w:rsidRDefault="006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7po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3803" w14:textId="77777777" w:rsidR="00D7559E" w:rsidRDefault="00D755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FA395" w14:textId="77777777" w:rsidR="00D7559E" w:rsidRDefault="00D7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7518" w14:textId="77777777" w:rsidR="006405E0" w:rsidRDefault="006405E0">
      <w:r>
        <w:separator/>
      </w:r>
    </w:p>
  </w:footnote>
  <w:footnote w:type="continuationSeparator" w:id="0">
    <w:p w14:paraId="77662B4A" w14:textId="77777777" w:rsidR="006405E0" w:rsidRDefault="0064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5A6D" w14:textId="77777777" w:rsidR="00D7559E" w:rsidRDefault="00D7559E">
    <w:pPr>
      <w:pStyle w:val="Header"/>
      <w:widowControl w:val="0"/>
      <w:tabs>
        <w:tab w:val="clear" w:pos="4320"/>
        <w:tab w:val="clear" w:pos="8640"/>
        <w:tab w:val="right" w:pos="9360"/>
      </w:tabs>
      <w:rPr>
        <w:i/>
      </w:rPr>
    </w:pPr>
    <w:r>
      <w:rPr>
        <w:i/>
      </w:rPr>
      <w:t>Brian T. Pentland</w:t>
    </w:r>
    <w:r>
      <w:rPr>
        <w:i/>
      </w:rPr>
      <w:tab/>
      <w:t xml:space="preserve">Page </w:t>
    </w:r>
    <w:r>
      <w:rPr>
        <w:i/>
      </w:rPr>
      <w:pgNum/>
    </w:r>
  </w:p>
  <w:p w14:paraId="18F2DBD2" w14:textId="77777777" w:rsidR="00D7559E" w:rsidRDefault="00D7559E">
    <w:pPr>
      <w:pStyle w:val="Header"/>
      <w:widowControl w:val="0"/>
      <w:tabs>
        <w:tab w:val="clear" w:pos="4320"/>
        <w:tab w:val="clear" w:pos="8640"/>
        <w:tab w:val="right" w:pos="9360"/>
      </w:tabs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4FB5" w14:textId="77777777" w:rsidR="00D7559E" w:rsidRDefault="00D7559E">
    <w:pPr>
      <w:pStyle w:val="Header"/>
      <w:tabs>
        <w:tab w:val="clear" w:pos="8640"/>
        <w:tab w:val="right" w:pos="909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000D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660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D6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B641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C436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D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85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240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466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2CB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64EC1"/>
    <w:multiLevelType w:val="hybridMultilevel"/>
    <w:tmpl w:val="5634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677D0"/>
    <w:multiLevelType w:val="hybridMultilevel"/>
    <w:tmpl w:val="91B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20428"/>
    <w:multiLevelType w:val="hybridMultilevel"/>
    <w:tmpl w:val="5A7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0DEC"/>
    <w:multiLevelType w:val="hybridMultilevel"/>
    <w:tmpl w:val="8588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9748E"/>
    <w:multiLevelType w:val="hybridMultilevel"/>
    <w:tmpl w:val="7752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F2E7B"/>
    <w:multiLevelType w:val="hybridMultilevel"/>
    <w:tmpl w:val="B6A4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2545"/>
    <w:multiLevelType w:val="hybridMultilevel"/>
    <w:tmpl w:val="095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D3505"/>
    <w:multiLevelType w:val="hybridMultilevel"/>
    <w:tmpl w:val="D318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64E1C"/>
    <w:multiLevelType w:val="hybridMultilevel"/>
    <w:tmpl w:val="8076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B4104"/>
    <w:multiLevelType w:val="hybridMultilevel"/>
    <w:tmpl w:val="E112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4EB1"/>
    <w:multiLevelType w:val="hybridMultilevel"/>
    <w:tmpl w:val="514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3E10"/>
    <w:multiLevelType w:val="hybridMultilevel"/>
    <w:tmpl w:val="76FA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4117D"/>
    <w:multiLevelType w:val="hybridMultilevel"/>
    <w:tmpl w:val="3E0A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4FAC"/>
    <w:multiLevelType w:val="hybridMultilevel"/>
    <w:tmpl w:val="95F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50D26"/>
    <w:multiLevelType w:val="hybridMultilevel"/>
    <w:tmpl w:val="4A2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66523"/>
    <w:multiLevelType w:val="hybridMultilevel"/>
    <w:tmpl w:val="8FE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3460"/>
    <w:multiLevelType w:val="hybridMultilevel"/>
    <w:tmpl w:val="42DA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87F"/>
    <w:multiLevelType w:val="hybridMultilevel"/>
    <w:tmpl w:val="E08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D11D1"/>
    <w:multiLevelType w:val="hybridMultilevel"/>
    <w:tmpl w:val="87F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0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2"/>
  </w:num>
  <w:num w:numId="19">
    <w:abstractNumId w:val="15"/>
  </w:num>
  <w:num w:numId="20">
    <w:abstractNumId w:val="11"/>
  </w:num>
  <w:num w:numId="21">
    <w:abstractNumId w:val="12"/>
  </w:num>
  <w:num w:numId="22">
    <w:abstractNumId w:val="27"/>
  </w:num>
  <w:num w:numId="23">
    <w:abstractNumId w:val="13"/>
  </w:num>
  <w:num w:numId="24">
    <w:abstractNumId w:val="18"/>
  </w:num>
  <w:num w:numId="25">
    <w:abstractNumId w:val="20"/>
  </w:num>
  <w:num w:numId="26">
    <w:abstractNumId w:val="17"/>
  </w:num>
  <w:num w:numId="27">
    <w:abstractNumId w:val="23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D3"/>
    <w:rsid w:val="00001D23"/>
    <w:rsid w:val="00002360"/>
    <w:rsid w:val="00032D66"/>
    <w:rsid w:val="000332DA"/>
    <w:rsid w:val="0003777D"/>
    <w:rsid w:val="00047EE5"/>
    <w:rsid w:val="00074525"/>
    <w:rsid w:val="0009576A"/>
    <w:rsid w:val="000A0669"/>
    <w:rsid w:val="000D00D4"/>
    <w:rsid w:val="00103B08"/>
    <w:rsid w:val="00122A66"/>
    <w:rsid w:val="00140D09"/>
    <w:rsid w:val="00144DCE"/>
    <w:rsid w:val="001532CA"/>
    <w:rsid w:val="00154D42"/>
    <w:rsid w:val="00174E0C"/>
    <w:rsid w:val="0019147A"/>
    <w:rsid w:val="001A20E3"/>
    <w:rsid w:val="001A3CB0"/>
    <w:rsid w:val="001B025F"/>
    <w:rsid w:val="001E6F36"/>
    <w:rsid w:val="001F4CDF"/>
    <w:rsid w:val="001F4DA3"/>
    <w:rsid w:val="001F7B8E"/>
    <w:rsid w:val="00224643"/>
    <w:rsid w:val="00226CE7"/>
    <w:rsid w:val="00237F3C"/>
    <w:rsid w:val="00241BFE"/>
    <w:rsid w:val="00250464"/>
    <w:rsid w:val="00254AA4"/>
    <w:rsid w:val="002565D4"/>
    <w:rsid w:val="002759FA"/>
    <w:rsid w:val="002852AE"/>
    <w:rsid w:val="00291479"/>
    <w:rsid w:val="00291F1A"/>
    <w:rsid w:val="0029560A"/>
    <w:rsid w:val="002A42D8"/>
    <w:rsid w:val="002A4D69"/>
    <w:rsid w:val="002A591B"/>
    <w:rsid w:val="002B0218"/>
    <w:rsid w:val="002C2895"/>
    <w:rsid w:val="002C3F57"/>
    <w:rsid w:val="002D2AB0"/>
    <w:rsid w:val="002D72EC"/>
    <w:rsid w:val="002D7DCC"/>
    <w:rsid w:val="002E282E"/>
    <w:rsid w:val="002E637B"/>
    <w:rsid w:val="002E67FD"/>
    <w:rsid w:val="002F5ABF"/>
    <w:rsid w:val="00317D67"/>
    <w:rsid w:val="00353329"/>
    <w:rsid w:val="00357911"/>
    <w:rsid w:val="003772CD"/>
    <w:rsid w:val="00394ECC"/>
    <w:rsid w:val="003954CC"/>
    <w:rsid w:val="003A513B"/>
    <w:rsid w:val="003B0E3C"/>
    <w:rsid w:val="003B2849"/>
    <w:rsid w:val="003C6627"/>
    <w:rsid w:val="003C7B97"/>
    <w:rsid w:val="003D1DBC"/>
    <w:rsid w:val="003D2F22"/>
    <w:rsid w:val="003E5431"/>
    <w:rsid w:val="003E6D30"/>
    <w:rsid w:val="00403B0A"/>
    <w:rsid w:val="00410352"/>
    <w:rsid w:val="00413FB3"/>
    <w:rsid w:val="00417E16"/>
    <w:rsid w:val="004222B1"/>
    <w:rsid w:val="0042656B"/>
    <w:rsid w:val="004303AE"/>
    <w:rsid w:val="004337D1"/>
    <w:rsid w:val="0043782C"/>
    <w:rsid w:val="004475AF"/>
    <w:rsid w:val="004513F3"/>
    <w:rsid w:val="0046075C"/>
    <w:rsid w:val="00461EE6"/>
    <w:rsid w:val="004879E7"/>
    <w:rsid w:val="00493324"/>
    <w:rsid w:val="0049600F"/>
    <w:rsid w:val="004A1111"/>
    <w:rsid w:val="004B0532"/>
    <w:rsid w:val="004B5569"/>
    <w:rsid w:val="004F28CA"/>
    <w:rsid w:val="00502E2B"/>
    <w:rsid w:val="005172EA"/>
    <w:rsid w:val="005213C3"/>
    <w:rsid w:val="0053371E"/>
    <w:rsid w:val="0053596E"/>
    <w:rsid w:val="00570F62"/>
    <w:rsid w:val="005864D7"/>
    <w:rsid w:val="00596ED8"/>
    <w:rsid w:val="005C77EC"/>
    <w:rsid w:val="005D2E77"/>
    <w:rsid w:val="005E03C9"/>
    <w:rsid w:val="005E4440"/>
    <w:rsid w:val="006046A6"/>
    <w:rsid w:val="0060597B"/>
    <w:rsid w:val="00605C94"/>
    <w:rsid w:val="0060714F"/>
    <w:rsid w:val="006405C9"/>
    <w:rsid w:val="006405E0"/>
    <w:rsid w:val="00643007"/>
    <w:rsid w:val="006544B7"/>
    <w:rsid w:val="00655048"/>
    <w:rsid w:val="00655FEF"/>
    <w:rsid w:val="00674FD9"/>
    <w:rsid w:val="006777ED"/>
    <w:rsid w:val="00685618"/>
    <w:rsid w:val="00693B72"/>
    <w:rsid w:val="00696CC9"/>
    <w:rsid w:val="006C0398"/>
    <w:rsid w:val="006D5D0D"/>
    <w:rsid w:val="006F0AFE"/>
    <w:rsid w:val="006F41E3"/>
    <w:rsid w:val="007047D9"/>
    <w:rsid w:val="0070785F"/>
    <w:rsid w:val="0075098F"/>
    <w:rsid w:val="007530F6"/>
    <w:rsid w:val="00753A60"/>
    <w:rsid w:val="00760C80"/>
    <w:rsid w:val="007632EB"/>
    <w:rsid w:val="00774966"/>
    <w:rsid w:val="0077714A"/>
    <w:rsid w:val="00784BFE"/>
    <w:rsid w:val="00791F6D"/>
    <w:rsid w:val="00797442"/>
    <w:rsid w:val="007B4B99"/>
    <w:rsid w:val="007B501E"/>
    <w:rsid w:val="007B5D2A"/>
    <w:rsid w:val="007C2796"/>
    <w:rsid w:val="007D2ABB"/>
    <w:rsid w:val="007D4636"/>
    <w:rsid w:val="007F1201"/>
    <w:rsid w:val="007F561B"/>
    <w:rsid w:val="00802ADD"/>
    <w:rsid w:val="0081521E"/>
    <w:rsid w:val="008201A9"/>
    <w:rsid w:val="0082230F"/>
    <w:rsid w:val="00830C03"/>
    <w:rsid w:val="00842A7E"/>
    <w:rsid w:val="00843002"/>
    <w:rsid w:val="0084392D"/>
    <w:rsid w:val="0084473E"/>
    <w:rsid w:val="00857E71"/>
    <w:rsid w:val="00866102"/>
    <w:rsid w:val="008B74B3"/>
    <w:rsid w:val="008F0A32"/>
    <w:rsid w:val="008F39B5"/>
    <w:rsid w:val="00904B55"/>
    <w:rsid w:val="00912772"/>
    <w:rsid w:val="00916663"/>
    <w:rsid w:val="00916742"/>
    <w:rsid w:val="009179DA"/>
    <w:rsid w:val="0092130A"/>
    <w:rsid w:val="00924F9C"/>
    <w:rsid w:val="00930B4E"/>
    <w:rsid w:val="00944538"/>
    <w:rsid w:val="00960C0B"/>
    <w:rsid w:val="00972AE1"/>
    <w:rsid w:val="00985D0B"/>
    <w:rsid w:val="00986AEF"/>
    <w:rsid w:val="009905BF"/>
    <w:rsid w:val="009A040E"/>
    <w:rsid w:val="009A4665"/>
    <w:rsid w:val="009A61A4"/>
    <w:rsid w:val="009B60EE"/>
    <w:rsid w:val="009D2AAE"/>
    <w:rsid w:val="009D6297"/>
    <w:rsid w:val="009E6468"/>
    <w:rsid w:val="009F0F8C"/>
    <w:rsid w:val="009F11C7"/>
    <w:rsid w:val="009F5060"/>
    <w:rsid w:val="00A026DE"/>
    <w:rsid w:val="00A15DAF"/>
    <w:rsid w:val="00A34C75"/>
    <w:rsid w:val="00A37262"/>
    <w:rsid w:val="00A41A3E"/>
    <w:rsid w:val="00A45EC8"/>
    <w:rsid w:val="00A52B8E"/>
    <w:rsid w:val="00A6027F"/>
    <w:rsid w:val="00A63434"/>
    <w:rsid w:val="00A65B53"/>
    <w:rsid w:val="00A760BC"/>
    <w:rsid w:val="00A77E3F"/>
    <w:rsid w:val="00A82953"/>
    <w:rsid w:val="00A90F9C"/>
    <w:rsid w:val="00AA77D0"/>
    <w:rsid w:val="00AA7B30"/>
    <w:rsid w:val="00AB08CA"/>
    <w:rsid w:val="00AB4EC0"/>
    <w:rsid w:val="00AC148B"/>
    <w:rsid w:val="00AC6499"/>
    <w:rsid w:val="00AD0F24"/>
    <w:rsid w:val="00AE4035"/>
    <w:rsid w:val="00B002E2"/>
    <w:rsid w:val="00B13DDA"/>
    <w:rsid w:val="00B40A33"/>
    <w:rsid w:val="00B63AB7"/>
    <w:rsid w:val="00B83A25"/>
    <w:rsid w:val="00B87B27"/>
    <w:rsid w:val="00B90924"/>
    <w:rsid w:val="00BA48D7"/>
    <w:rsid w:val="00BB5A70"/>
    <w:rsid w:val="00BC4E08"/>
    <w:rsid w:val="00BC6F11"/>
    <w:rsid w:val="00BD7A4D"/>
    <w:rsid w:val="00BF3055"/>
    <w:rsid w:val="00C0316E"/>
    <w:rsid w:val="00C04D8F"/>
    <w:rsid w:val="00C1135F"/>
    <w:rsid w:val="00C125B8"/>
    <w:rsid w:val="00C22455"/>
    <w:rsid w:val="00C251A1"/>
    <w:rsid w:val="00C307D8"/>
    <w:rsid w:val="00C4289C"/>
    <w:rsid w:val="00C42B93"/>
    <w:rsid w:val="00C438DB"/>
    <w:rsid w:val="00C60A8F"/>
    <w:rsid w:val="00C70954"/>
    <w:rsid w:val="00C72AD3"/>
    <w:rsid w:val="00C82F34"/>
    <w:rsid w:val="00C95EBF"/>
    <w:rsid w:val="00C96943"/>
    <w:rsid w:val="00CA1624"/>
    <w:rsid w:val="00CA4A02"/>
    <w:rsid w:val="00CA6433"/>
    <w:rsid w:val="00CB2691"/>
    <w:rsid w:val="00CB783E"/>
    <w:rsid w:val="00CD00A5"/>
    <w:rsid w:val="00CE3FDF"/>
    <w:rsid w:val="00D100EE"/>
    <w:rsid w:val="00D116B4"/>
    <w:rsid w:val="00D1277E"/>
    <w:rsid w:val="00D1606E"/>
    <w:rsid w:val="00D174B0"/>
    <w:rsid w:val="00D17A13"/>
    <w:rsid w:val="00D2008C"/>
    <w:rsid w:val="00D32DB1"/>
    <w:rsid w:val="00D34393"/>
    <w:rsid w:val="00D539C5"/>
    <w:rsid w:val="00D54E93"/>
    <w:rsid w:val="00D61546"/>
    <w:rsid w:val="00D75478"/>
    <w:rsid w:val="00D7559E"/>
    <w:rsid w:val="00D947DD"/>
    <w:rsid w:val="00DB5E99"/>
    <w:rsid w:val="00DD2AD3"/>
    <w:rsid w:val="00DD618C"/>
    <w:rsid w:val="00DD652D"/>
    <w:rsid w:val="00DF5AD3"/>
    <w:rsid w:val="00E05AAB"/>
    <w:rsid w:val="00E10551"/>
    <w:rsid w:val="00E14E6A"/>
    <w:rsid w:val="00E40B3F"/>
    <w:rsid w:val="00E52C0D"/>
    <w:rsid w:val="00E6177B"/>
    <w:rsid w:val="00E62B97"/>
    <w:rsid w:val="00E71C53"/>
    <w:rsid w:val="00E816B7"/>
    <w:rsid w:val="00E87689"/>
    <w:rsid w:val="00EC6F38"/>
    <w:rsid w:val="00ED0193"/>
    <w:rsid w:val="00ED32D2"/>
    <w:rsid w:val="00ED682C"/>
    <w:rsid w:val="00EF4AFD"/>
    <w:rsid w:val="00F13B6A"/>
    <w:rsid w:val="00F16F9E"/>
    <w:rsid w:val="00F24D5D"/>
    <w:rsid w:val="00F338B0"/>
    <w:rsid w:val="00F814B1"/>
    <w:rsid w:val="00F9107E"/>
    <w:rsid w:val="00F93432"/>
    <w:rsid w:val="00F94CE0"/>
    <w:rsid w:val="00FA0B15"/>
    <w:rsid w:val="00FB3E1F"/>
    <w:rsid w:val="00FC38CC"/>
    <w:rsid w:val="00FD0619"/>
    <w:rsid w:val="00FE1666"/>
    <w:rsid w:val="00FF7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C00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20"/>
      <w:ind w:left="360" w:hanging="360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/>
      <w:ind w:left="0" w:firstLine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laine">
    <w:name w:val="Elaine"/>
    <w:rPr>
      <w:rFonts w:ascii="Geneva" w:hAnsi="Geneva"/>
      <w:sz w:val="24"/>
    </w:rPr>
  </w:style>
  <w:style w:type="paragraph" w:customStyle="1" w:styleId="followon">
    <w:name w:val="followon"/>
    <w:basedOn w:val="Normal"/>
    <w:pPr>
      <w:tabs>
        <w:tab w:val="left" w:pos="360"/>
      </w:tabs>
      <w:spacing w:before="0"/>
    </w:pPr>
  </w:style>
  <w:style w:type="paragraph" w:customStyle="1" w:styleId="WPNormal">
    <w:name w:val="WP_Normal"/>
    <w:basedOn w:val="Normal"/>
    <w:pPr>
      <w:spacing w:before="0" w:line="480" w:lineRule="atLeast"/>
      <w:ind w:left="0"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before="0" w:after="60"/>
      <w:jc w:val="both"/>
    </w:pPr>
    <w:rPr>
      <w:sz w:val="18"/>
    </w:rPr>
  </w:style>
  <w:style w:type="paragraph" w:styleId="BodyTextIndent">
    <w:name w:val="Body Text Indent"/>
    <w:basedOn w:val="Normal"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  <w:outlineLvl w:val="0"/>
    </w:pPr>
    <w:rPr>
      <w:b/>
    </w:rPr>
  </w:style>
  <w:style w:type="paragraph" w:styleId="BodyText">
    <w:name w:val="Body Text"/>
    <w:basedOn w:val="Normal"/>
    <w:pPr>
      <w:spacing w:before="0"/>
      <w:ind w:left="0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firstLine="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before="120" w:after="120"/>
      <w:ind w:left="360" w:firstLine="210"/>
    </w:pPr>
    <w:rPr>
      <w:rFonts w:ascii="Times" w:hAnsi="Times"/>
    </w:rPr>
  </w:style>
  <w:style w:type="paragraph" w:styleId="BodyTextFirstIndent2">
    <w:name w:val="Body Text First Indent 2"/>
    <w:basedOn w:val="BodyTextIndent"/>
    <w:pPr>
      <w:spacing w:after="120"/>
      <w:ind w:firstLine="210"/>
    </w:pPr>
    <w:rPr>
      <w:color w:val="auto"/>
    </w:rPr>
  </w:style>
  <w:style w:type="paragraph" w:styleId="BodyTextIndent3">
    <w:name w:val="Body Text Inden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</w:style>
  <w:style w:type="paragraph" w:styleId="List2">
    <w:name w:val="List 2"/>
    <w:basedOn w:val="Normal"/>
    <w:pPr>
      <w:ind w:left="720"/>
    </w:pPr>
  </w:style>
  <w:style w:type="paragraph" w:styleId="List3">
    <w:name w:val="List 3"/>
    <w:basedOn w:val="Normal"/>
    <w:pPr>
      <w:ind w:left="1080"/>
    </w:pPr>
  </w:style>
  <w:style w:type="paragraph" w:styleId="List4">
    <w:name w:val="List 4"/>
    <w:basedOn w:val="Normal"/>
    <w:pPr>
      <w:ind w:left="1440"/>
    </w:pPr>
  </w:style>
  <w:style w:type="paragraph" w:styleId="List5">
    <w:name w:val="List 5"/>
    <w:basedOn w:val="Normal"/>
    <w:pPr>
      <w:ind w:left="180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360" w:hanging="36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pPr>
      <w:ind w:left="0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entland">
    <w:name w:val="pentland"/>
    <w:semiHidden/>
    <w:rsid w:val="00BF7260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218CC"/>
    <w:rPr>
      <w:color w:val="0000FF"/>
      <w:u w:val="single"/>
    </w:rPr>
  </w:style>
  <w:style w:type="table" w:styleId="TableGrid">
    <w:name w:val="Table Grid"/>
    <w:basedOn w:val="TableNormal"/>
    <w:rsid w:val="00B9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rsid w:val="003772CD"/>
  </w:style>
  <w:style w:type="character" w:customStyle="1" w:styleId="apple-converted-space">
    <w:name w:val="apple-converted-space"/>
    <w:rsid w:val="003772CD"/>
  </w:style>
  <w:style w:type="character" w:customStyle="1" w:styleId="slug-issue">
    <w:name w:val="slug-issue"/>
    <w:rsid w:val="003772CD"/>
  </w:style>
  <w:style w:type="character" w:customStyle="1" w:styleId="slug-pages">
    <w:name w:val="slug-pages"/>
    <w:rsid w:val="003772CD"/>
  </w:style>
  <w:style w:type="character" w:customStyle="1" w:styleId="slug-doi">
    <w:name w:val="slug-doi"/>
    <w:basedOn w:val="DefaultParagraphFont"/>
    <w:rsid w:val="007B4B99"/>
  </w:style>
  <w:style w:type="paragraph" w:styleId="ListParagraph">
    <w:name w:val="List Paragraph"/>
    <w:basedOn w:val="Normal"/>
    <w:uiPriority w:val="34"/>
    <w:qFormat/>
    <w:rsid w:val="006550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7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16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198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tland@bus.m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T</vt:lpstr>
    </vt:vector>
  </TitlesOfParts>
  <Company/>
  <LinksUpToDate>false</LinksUpToDate>
  <CharactersWithSpaces>31311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mailto:pentland@bus.msu.edu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T</dc:title>
  <dc:subject/>
  <dc:creator>eky</dc:creator>
  <cp:keywords/>
  <cp:lastModifiedBy>Pentland, Brian</cp:lastModifiedBy>
  <cp:revision>13</cp:revision>
  <cp:lastPrinted>2016-08-05T00:51:00Z</cp:lastPrinted>
  <dcterms:created xsi:type="dcterms:W3CDTF">2017-08-14T18:05:00Z</dcterms:created>
  <dcterms:modified xsi:type="dcterms:W3CDTF">2018-07-21T13:20:00Z</dcterms:modified>
</cp:coreProperties>
</file>